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ADD4B" w14:textId="77777777" w:rsidR="002F2E5D" w:rsidRDefault="00B64647" w:rsidP="00261DB7">
      <w:pPr>
        <w:ind w:left="360"/>
        <w:jc w:val="center"/>
        <w:rPr>
          <w:rFonts w:ascii="Calibri" w:hAnsi="Calibri"/>
          <w:b/>
          <w:bCs/>
          <w:sz w:val="28"/>
        </w:rPr>
      </w:pPr>
      <w:r>
        <w:rPr>
          <w:rFonts w:ascii="Calibri" w:hAnsi="Calibri"/>
          <w:b/>
          <w:noProof/>
          <w:sz w:val="28"/>
          <w:lang w:eastAsia="en-GB"/>
        </w:rPr>
        <w:drawing>
          <wp:inline distT="0" distB="0" distL="0" distR="0" wp14:anchorId="38BADAA2" wp14:editId="7362565C">
            <wp:extent cx="1906270" cy="2710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3CCC" w14:textId="77777777" w:rsidR="002F2E5D" w:rsidRDefault="002F2E5D" w:rsidP="00261DB7">
      <w:pPr>
        <w:ind w:left="360"/>
        <w:jc w:val="center"/>
        <w:rPr>
          <w:rFonts w:ascii="Calibri" w:hAnsi="Calibri"/>
          <w:b/>
          <w:bCs/>
          <w:sz w:val="28"/>
        </w:rPr>
      </w:pPr>
    </w:p>
    <w:p w14:paraId="4A811A94" w14:textId="28FF9DB5" w:rsidR="002F2E5D" w:rsidRPr="007C5F71" w:rsidRDefault="007E3DB0" w:rsidP="00261DB7">
      <w:pPr>
        <w:ind w:left="360"/>
        <w:jc w:val="center"/>
        <w:rPr>
          <w:rFonts w:ascii="Arial" w:hAnsi="Arial" w:cs="Arial"/>
          <w:b/>
          <w:bCs/>
          <w:sz w:val="28"/>
        </w:rPr>
      </w:pPr>
      <w:r w:rsidRPr="007C5F71">
        <w:rPr>
          <w:rFonts w:ascii="Arial" w:hAnsi="Arial" w:cs="Arial"/>
          <w:b/>
          <w:bCs/>
          <w:sz w:val="28"/>
        </w:rPr>
        <w:t xml:space="preserve">GCSE </w:t>
      </w:r>
      <w:r w:rsidR="008B1D99">
        <w:rPr>
          <w:rFonts w:ascii="Arial" w:hAnsi="Arial" w:cs="Arial"/>
          <w:b/>
          <w:bCs/>
          <w:sz w:val="28"/>
        </w:rPr>
        <w:t>S</w:t>
      </w:r>
      <w:r w:rsidRPr="007C5F71">
        <w:rPr>
          <w:rFonts w:ascii="Arial" w:hAnsi="Arial" w:cs="Arial"/>
          <w:b/>
          <w:bCs/>
          <w:sz w:val="28"/>
        </w:rPr>
        <w:t xml:space="preserve">ubject </w:t>
      </w:r>
      <w:r w:rsidR="008B1D99">
        <w:rPr>
          <w:rFonts w:ascii="Arial" w:hAnsi="Arial" w:cs="Arial"/>
          <w:b/>
          <w:bCs/>
          <w:sz w:val="28"/>
        </w:rPr>
        <w:t>C</w:t>
      </w:r>
      <w:r w:rsidR="002F2E5D" w:rsidRPr="007C5F71">
        <w:rPr>
          <w:rFonts w:ascii="Arial" w:hAnsi="Arial" w:cs="Arial"/>
          <w:b/>
          <w:bCs/>
          <w:sz w:val="28"/>
        </w:rPr>
        <w:t>hoice Careers Information</w:t>
      </w:r>
    </w:p>
    <w:p w14:paraId="55E580A6" w14:textId="16DB622D" w:rsidR="002F2E5D" w:rsidRPr="007C5F71" w:rsidRDefault="002F2E5D" w:rsidP="008B1D99">
      <w:pPr>
        <w:ind w:left="360"/>
        <w:jc w:val="both"/>
        <w:rPr>
          <w:rFonts w:ascii="Arial" w:hAnsi="Arial" w:cs="Arial"/>
          <w:b/>
          <w:bCs/>
          <w:sz w:val="28"/>
        </w:rPr>
      </w:pPr>
    </w:p>
    <w:p w14:paraId="608534D2" w14:textId="77777777" w:rsidR="002F2E5D" w:rsidRPr="007C5F71" w:rsidRDefault="002F2E5D" w:rsidP="008B1D99">
      <w:pPr>
        <w:jc w:val="both"/>
        <w:rPr>
          <w:rFonts w:ascii="Arial" w:hAnsi="Arial" w:cs="Arial"/>
          <w:bCs/>
          <w:sz w:val="28"/>
        </w:rPr>
      </w:pPr>
    </w:p>
    <w:p w14:paraId="4CFD7404" w14:textId="6E5BDE16" w:rsidR="007E3DB0" w:rsidRPr="007C5F71" w:rsidRDefault="007E3DB0" w:rsidP="008B1D99">
      <w:pPr>
        <w:jc w:val="both"/>
        <w:rPr>
          <w:rFonts w:ascii="Arial" w:hAnsi="Arial" w:cs="Arial"/>
          <w:b/>
          <w:bCs/>
        </w:rPr>
      </w:pPr>
      <w:r w:rsidRPr="007C5F71">
        <w:rPr>
          <w:rFonts w:ascii="Arial" w:hAnsi="Arial" w:cs="Arial"/>
          <w:b/>
          <w:bCs/>
        </w:rPr>
        <w:t>The Subject Choice Process</w:t>
      </w:r>
    </w:p>
    <w:p w14:paraId="5563EC0D" w14:textId="77777777" w:rsidR="007E3DB0" w:rsidRPr="007C5F71" w:rsidRDefault="007E3DB0" w:rsidP="008B1D99">
      <w:pPr>
        <w:jc w:val="both"/>
        <w:rPr>
          <w:rFonts w:ascii="Arial" w:hAnsi="Arial" w:cs="Arial"/>
          <w:bCs/>
        </w:rPr>
      </w:pPr>
    </w:p>
    <w:p w14:paraId="40BC1C31" w14:textId="0B545177" w:rsidR="007E3DB0" w:rsidRPr="007C5F71" w:rsidRDefault="007E3DB0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It may be hard for you to believe that you are now making important choices about your future.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</w:t>
      </w:r>
      <w:r w:rsidR="008B1D99">
        <w:rPr>
          <w:rFonts w:ascii="Arial" w:hAnsi="Arial" w:cs="Arial"/>
        </w:rPr>
        <w:t xml:space="preserve">    </w:t>
      </w:r>
      <w:r w:rsidRPr="007C5F71">
        <w:rPr>
          <w:rFonts w:ascii="Arial" w:hAnsi="Arial" w:cs="Arial"/>
        </w:rPr>
        <w:t>It is important to consider your strengths, interests and future options and it is not too early to be thinking of future A</w:t>
      </w:r>
      <w:r w:rsidR="003F57D4">
        <w:rPr>
          <w:rFonts w:ascii="Arial" w:hAnsi="Arial" w:cs="Arial"/>
        </w:rPr>
        <w:t>-l</w:t>
      </w:r>
      <w:r w:rsidRPr="007C5F71">
        <w:rPr>
          <w:rFonts w:ascii="Arial" w:hAnsi="Arial" w:cs="Arial"/>
        </w:rPr>
        <w:t>evel choices.</w:t>
      </w:r>
    </w:p>
    <w:p w14:paraId="41F002C9" w14:textId="77777777" w:rsidR="007E3DB0" w:rsidRPr="007C5F71" w:rsidRDefault="007E3DB0" w:rsidP="008B1D99">
      <w:pPr>
        <w:jc w:val="both"/>
        <w:rPr>
          <w:rFonts w:ascii="Arial" w:hAnsi="Arial" w:cs="Arial"/>
        </w:rPr>
      </w:pPr>
    </w:p>
    <w:p w14:paraId="7750912C" w14:textId="77777777" w:rsidR="007E3DB0" w:rsidRPr="007C5F71" w:rsidRDefault="007E3DB0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Here are some factors for you to consider when making your choice of GCSEs. </w:t>
      </w:r>
    </w:p>
    <w:p w14:paraId="0B926D4E" w14:textId="710D7D43" w:rsidR="007E3DB0" w:rsidRPr="007C5F71" w:rsidRDefault="007E3DB0" w:rsidP="008B1D99">
      <w:pPr>
        <w:jc w:val="both"/>
        <w:rPr>
          <w:rFonts w:ascii="Arial" w:hAnsi="Arial" w:cs="Arial"/>
        </w:rPr>
      </w:pPr>
    </w:p>
    <w:p w14:paraId="0B77F339" w14:textId="73FBB8A6" w:rsidR="007E3DB0" w:rsidRPr="007C5F71" w:rsidRDefault="007E3DB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Career </w:t>
      </w:r>
      <w:r w:rsidR="00F076F9">
        <w:rPr>
          <w:rFonts w:ascii="Arial" w:hAnsi="Arial" w:cs="Arial"/>
        </w:rPr>
        <w:t>o</w:t>
      </w:r>
      <w:r w:rsidRPr="007C5F71">
        <w:rPr>
          <w:rFonts w:ascii="Arial" w:hAnsi="Arial" w:cs="Arial"/>
        </w:rPr>
        <w:t xml:space="preserve">ptions. 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Does dropping a </w:t>
      </w:r>
      <w:r w:rsidR="002A7EF0" w:rsidRPr="007C5F71">
        <w:rPr>
          <w:rFonts w:ascii="Arial" w:hAnsi="Arial" w:cs="Arial"/>
        </w:rPr>
        <w:t>subject close some future career choice</w:t>
      </w:r>
      <w:r w:rsidRPr="007C5F71">
        <w:rPr>
          <w:rFonts w:ascii="Arial" w:hAnsi="Arial" w:cs="Arial"/>
        </w:rPr>
        <w:t xml:space="preserve"> e.g. Medicine?</w:t>
      </w:r>
    </w:p>
    <w:p w14:paraId="0094626A" w14:textId="77777777" w:rsidR="007E3DB0" w:rsidRPr="007C5F71" w:rsidRDefault="007E3DB0" w:rsidP="008B1D99">
      <w:pPr>
        <w:jc w:val="both"/>
        <w:rPr>
          <w:rFonts w:ascii="Arial" w:hAnsi="Arial" w:cs="Arial"/>
        </w:rPr>
      </w:pPr>
    </w:p>
    <w:p w14:paraId="13BA99CB" w14:textId="4545347E" w:rsidR="007E3DB0" w:rsidRPr="007C5F71" w:rsidRDefault="007E3DB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Enjoyment of </w:t>
      </w:r>
      <w:r w:rsidR="00F076F9">
        <w:rPr>
          <w:rFonts w:ascii="Arial" w:hAnsi="Arial" w:cs="Arial"/>
        </w:rPr>
        <w:t>s</w:t>
      </w:r>
      <w:r w:rsidRPr="007C5F71">
        <w:rPr>
          <w:rFonts w:ascii="Arial" w:hAnsi="Arial" w:cs="Arial"/>
        </w:rPr>
        <w:t>ubject: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If you enjoy studying the subjects you choose then potentially this will mean you will achieve a good grade in it.</w:t>
      </w:r>
    </w:p>
    <w:p w14:paraId="405CDA10" w14:textId="77777777" w:rsidR="007E3DB0" w:rsidRPr="007C5F71" w:rsidRDefault="007E3DB0" w:rsidP="008B1D99">
      <w:pPr>
        <w:jc w:val="both"/>
        <w:rPr>
          <w:rFonts w:ascii="Arial" w:hAnsi="Arial" w:cs="Arial"/>
        </w:rPr>
      </w:pPr>
    </w:p>
    <w:p w14:paraId="78AAAA2E" w14:textId="728037B2" w:rsidR="007E3DB0" w:rsidRPr="007C5F71" w:rsidRDefault="007E3DB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Balance</w:t>
      </w:r>
      <w:r w:rsidR="00F076F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/</w:t>
      </w:r>
      <w:r w:rsidR="00F076F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Breadth: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</w:t>
      </w:r>
      <w:r w:rsidR="00595847">
        <w:rPr>
          <w:rFonts w:ascii="Arial" w:hAnsi="Arial" w:cs="Arial"/>
        </w:rPr>
        <w:t>W</w:t>
      </w:r>
      <w:r w:rsidRPr="007C5F71">
        <w:rPr>
          <w:rFonts w:ascii="Arial" w:hAnsi="Arial" w:cs="Arial"/>
        </w:rPr>
        <w:t>hen making your choices think about whether they are</w:t>
      </w:r>
      <w:r w:rsidR="00595847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a good spread that allows you </w:t>
      </w:r>
      <w:r w:rsidR="00595847">
        <w:rPr>
          <w:rFonts w:ascii="Arial" w:hAnsi="Arial" w:cs="Arial"/>
        </w:rPr>
        <w:t xml:space="preserve">to </w:t>
      </w:r>
      <w:r w:rsidRPr="007C5F71">
        <w:rPr>
          <w:rFonts w:ascii="Arial" w:hAnsi="Arial" w:cs="Arial"/>
        </w:rPr>
        <w:t>excel in them</w:t>
      </w:r>
      <w:r w:rsidR="00595847">
        <w:rPr>
          <w:rFonts w:ascii="Arial" w:hAnsi="Arial" w:cs="Arial"/>
        </w:rPr>
        <w:t>.</w:t>
      </w:r>
    </w:p>
    <w:p w14:paraId="6397B00C" w14:textId="77777777" w:rsidR="007E3DB0" w:rsidRPr="007C5F71" w:rsidRDefault="007E3DB0" w:rsidP="008B1D99">
      <w:pPr>
        <w:jc w:val="both"/>
        <w:rPr>
          <w:rFonts w:ascii="Arial" w:hAnsi="Arial" w:cs="Arial"/>
        </w:rPr>
      </w:pPr>
    </w:p>
    <w:p w14:paraId="051A1253" w14:textId="6F9E1F99" w:rsidR="002A7EF0" w:rsidRPr="007C5F71" w:rsidRDefault="007E3DB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Realism concerning subjects</w:t>
      </w:r>
      <w:r w:rsidR="00F076F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/</w:t>
      </w:r>
      <w:r w:rsidR="00F076F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career options: 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Choosing subjects based on a particular career option may influence which subjects you pick</w:t>
      </w:r>
      <w:r w:rsidR="00595847">
        <w:rPr>
          <w:rFonts w:ascii="Arial" w:hAnsi="Arial" w:cs="Arial"/>
        </w:rPr>
        <w:t>.</w:t>
      </w:r>
      <w:r w:rsidRPr="007C5F71">
        <w:rPr>
          <w:rFonts w:ascii="Arial" w:hAnsi="Arial" w:cs="Arial"/>
        </w:rPr>
        <w:t xml:space="preserve"> </w:t>
      </w:r>
      <w:r w:rsidR="00595847">
        <w:rPr>
          <w:rFonts w:ascii="Arial" w:hAnsi="Arial" w:cs="Arial"/>
        </w:rPr>
        <w:t>H</w:t>
      </w:r>
      <w:r w:rsidRPr="007C5F71">
        <w:rPr>
          <w:rFonts w:ascii="Arial" w:hAnsi="Arial" w:cs="Arial"/>
        </w:rPr>
        <w:t>owever, you need to consider whether you can cope with some of the demands of particular choices.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For example, many students may consider choosing all three sciences to keep all </w:t>
      </w:r>
      <w:r w:rsidR="002A7EF0" w:rsidRPr="007C5F71">
        <w:rPr>
          <w:rFonts w:ascii="Arial" w:hAnsi="Arial" w:cs="Arial"/>
        </w:rPr>
        <w:t>science-based</w:t>
      </w:r>
      <w:r w:rsidRPr="007C5F71">
        <w:rPr>
          <w:rFonts w:ascii="Arial" w:hAnsi="Arial" w:cs="Arial"/>
        </w:rPr>
        <w:t xml:space="preserve"> career options but this might be a very </w:t>
      </w:r>
      <w:r w:rsidR="002A7EF0" w:rsidRPr="007C5F71">
        <w:rPr>
          <w:rFonts w:ascii="Arial" w:hAnsi="Arial" w:cs="Arial"/>
        </w:rPr>
        <w:t>demanding study option for you</w:t>
      </w:r>
      <w:r w:rsidR="00595847">
        <w:rPr>
          <w:rFonts w:ascii="Arial" w:hAnsi="Arial" w:cs="Arial"/>
        </w:rPr>
        <w:t>.</w:t>
      </w:r>
    </w:p>
    <w:p w14:paraId="464F91B5" w14:textId="5DF7C3A9" w:rsidR="007E3DB0" w:rsidRPr="007C5F71" w:rsidRDefault="007E3DB0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 </w:t>
      </w:r>
    </w:p>
    <w:p w14:paraId="0007AE87" w14:textId="0921C1BD" w:rsidR="002F2E5D" w:rsidRPr="007C5F71" w:rsidRDefault="007E3DB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The importance of good GCSE grades</w:t>
      </w:r>
      <w:r w:rsidR="002A7EF0" w:rsidRPr="007C5F71">
        <w:rPr>
          <w:rFonts w:ascii="Arial" w:hAnsi="Arial" w:cs="Arial"/>
        </w:rPr>
        <w:t xml:space="preserve">: </w:t>
      </w:r>
      <w:r w:rsidR="008B1D99">
        <w:rPr>
          <w:rFonts w:ascii="Arial" w:hAnsi="Arial" w:cs="Arial"/>
        </w:rPr>
        <w:t xml:space="preserve"> </w:t>
      </w:r>
      <w:r w:rsidR="002A7EF0" w:rsidRPr="007C5F71">
        <w:rPr>
          <w:rFonts w:ascii="Arial" w:hAnsi="Arial" w:cs="Arial"/>
        </w:rPr>
        <w:t>Choosing subjects that give you the best set of GCSE grades will allow you to have more choices when it comes to post 16 study options.</w:t>
      </w:r>
    </w:p>
    <w:p w14:paraId="4124BDD9" w14:textId="77777777" w:rsidR="002A7EF0" w:rsidRPr="007C5F71" w:rsidRDefault="002A7EF0" w:rsidP="008B1D99">
      <w:pPr>
        <w:pStyle w:val="ListParagraph"/>
        <w:jc w:val="both"/>
        <w:rPr>
          <w:rFonts w:ascii="Arial" w:hAnsi="Arial" w:cs="Arial"/>
        </w:rPr>
      </w:pPr>
    </w:p>
    <w:p w14:paraId="11C4ACC5" w14:textId="20842AC6" w:rsidR="002A7EF0" w:rsidRPr="007C5F71" w:rsidRDefault="002A7EF0" w:rsidP="008B1D99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Irish Universities: 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If you may wish to study at an Irish University in the future, you should consider studying a Modern Foreign Language as</w:t>
      </w:r>
      <w:r w:rsidR="00F076F9">
        <w:rPr>
          <w:rFonts w:ascii="Arial" w:hAnsi="Arial" w:cs="Arial"/>
        </w:rPr>
        <w:t>,</w:t>
      </w:r>
      <w:r w:rsidRPr="007C5F71">
        <w:rPr>
          <w:rFonts w:ascii="Arial" w:hAnsi="Arial" w:cs="Arial"/>
        </w:rPr>
        <w:t xml:space="preserve"> depending on the course and the university, a modern language can </w:t>
      </w:r>
      <w:r w:rsidR="001864FF">
        <w:rPr>
          <w:rFonts w:ascii="Arial" w:hAnsi="Arial" w:cs="Arial"/>
        </w:rPr>
        <w:t xml:space="preserve">be </w:t>
      </w:r>
      <w:r w:rsidRPr="007C5F71">
        <w:rPr>
          <w:rFonts w:ascii="Arial" w:hAnsi="Arial" w:cs="Arial"/>
        </w:rPr>
        <w:t xml:space="preserve">a prerequisite to entry. 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>You should check individual Irish university requirements.</w:t>
      </w:r>
    </w:p>
    <w:p w14:paraId="74806951" w14:textId="77777777" w:rsidR="002A7EF0" w:rsidRPr="007C5F71" w:rsidRDefault="002A7EF0" w:rsidP="008B1D99">
      <w:pPr>
        <w:pStyle w:val="ListParagraph"/>
        <w:jc w:val="both"/>
        <w:rPr>
          <w:rFonts w:ascii="Arial" w:hAnsi="Arial" w:cs="Arial"/>
        </w:rPr>
      </w:pPr>
    </w:p>
    <w:p w14:paraId="039B3657" w14:textId="2515F01A" w:rsidR="002A7EF0" w:rsidRPr="007C5F71" w:rsidRDefault="002A7EF0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The information below lists some courses at our local universities in respect of </w:t>
      </w:r>
      <w:r w:rsidR="003F57D4">
        <w:rPr>
          <w:rFonts w:ascii="Arial" w:hAnsi="Arial" w:cs="Arial"/>
        </w:rPr>
        <w:t>A-l</w:t>
      </w:r>
      <w:r w:rsidR="00A75566" w:rsidRPr="007C5F71">
        <w:rPr>
          <w:rFonts w:ascii="Arial" w:hAnsi="Arial" w:cs="Arial"/>
        </w:rPr>
        <w:t xml:space="preserve">evel requirements which may influence your choice of GCSEs. </w:t>
      </w:r>
    </w:p>
    <w:p w14:paraId="41BF1A8E" w14:textId="77777777" w:rsidR="002F2E5D" w:rsidRPr="007C5F71" w:rsidRDefault="002F2E5D" w:rsidP="008B1D99">
      <w:pPr>
        <w:ind w:left="360"/>
        <w:jc w:val="both"/>
        <w:rPr>
          <w:rFonts w:ascii="Arial" w:hAnsi="Arial" w:cs="Arial"/>
        </w:rPr>
      </w:pPr>
    </w:p>
    <w:p w14:paraId="2084747B" w14:textId="776C16CE" w:rsidR="002F2E5D" w:rsidRPr="007C5F71" w:rsidRDefault="002F2E5D" w:rsidP="00B25C5A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 xml:space="preserve">The following information outlines some of the </w:t>
      </w:r>
      <w:r w:rsidR="003F57D4">
        <w:rPr>
          <w:rFonts w:ascii="Arial" w:hAnsi="Arial" w:cs="Arial"/>
        </w:rPr>
        <w:t>A-l</w:t>
      </w:r>
      <w:r w:rsidRPr="007C5F71">
        <w:rPr>
          <w:rFonts w:ascii="Arial" w:hAnsi="Arial" w:cs="Arial"/>
        </w:rPr>
        <w:t xml:space="preserve">evel course requirements for </w:t>
      </w:r>
      <w:r w:rsidR="000C0AFB" w:rsidRPr="007C5F71">
        <w:rPr>
          <w:rFonts w:ascii="Arial" w:hAnsi="Arial" w:cs="Arial"/>
        </w:rPr>
        <w:t xml:space="preserve">a range of courses in </w:t>
      </w:r>
      <w:r w:rsidRPr="007C5F71">
        <w:rPr>
          <w:rFonts w:ascii="Arial" w:hAnsi="Arial" w:cs="Arial"/>
        </w:rPr>
        <w:t>local universities</w:t>
      </w:r>
      <w:r w:rsidR="000C0AFB" w:rsidRPr="007C5F71">
        <w:rPr>
          <w:rFonts w:ascii="Arial" w:hAnsi="Arial" w:cs="Arial"/>
        </w:rPr>
        <w:t xml:space="preserve"> for academic year entry 2021/22</w:t>
      </w:r>
      <w:r w:rsidRPr="007C5F71">
        <w:rPr>
          <w:rFonts w:ascii="Arial" w:hAnsi="Arial" w:cs="Arial"/>
        </w:rPr>
        <w:t>.  This inf</w:t>
      </w:r>
      <w:r w:rsidR="007849A1" w:rsidRPr="007C5F71">
        <w:rPr>
          <w:rFonts w:ascii="Arial" w:hAnsi="Arial" w:cs="Arial"/>
        </w:rPr>
        <w:t>ormation is essential for students</w:t>
      </w:r>
      <w:r w:rsidRPr="007C5F71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lastRenderedPageBreak/>
        <w:t>considering application to any of these areas.</w:t>
      </w:r>
      <w:r w:rsidR="008B1D99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The information provided is specific to the local universities, where itemised, but the general principles apply to most institutions. </w:t>
      </w:r>
      <w:r w:rsidRPr="007C5F71">
        <w:rPr>
          <w:rFonts w:ascii="Arial" w:hAnsi="Arial" w:cs="Arial"/>
          <w:bCs/>
        </w:rPr>
        <w:t>Please note that these a</w:t>
      </w:r>
      <w:r w:rsidR="00DF23A9" w:rsidRPr="007C5F71">
        <w:rPr>
          <w:rFonts w:ascii="Arial" w:hAnsi="Arial" w:cs="Arial"/>
          <w:bCs/>
        </w:rPr>
        <w:t xml:space="preserve">re requirements </w:t>
      </w:r>
      <w:r w:rsidRPr="007C5F71">
        <w:rPr>
          <w:rFonts w:ascii="Arial" w:hAnsi="Arial" w:cs="Arial"/>
          <w:bCs/>
        </w:rPr>
        <w:t xml:space="preserve">have been taken from the university online prospectus. </w:t>
      </w:r>
      <w:r w:rsidR="008B1D99">
        <w:rPr>
          <w:rFonts w:ascii="Arial" w:hAnsi="Arial" w:cs="Arial"/>
          <w:bCs/>
        </w:rPr>
        <w:t xml:space="preserve"> </w:t>
      </w:r>
      <w:r w:rsidRPr="007C5F71">
        <w:rPr>
          <w:rFonts w:ascii="Arial" w:hAnsi="Arial" w:cs="Arial"/>
          <w:bCs/>
        </w:rPr>
        <w:t xml:space="preserve">The grades stated are typical offers and can be subject to change by the university. </w:t>
      </w:r>
    </w:p>
    <w:p w14:paraId="610C1C73" w14:textId="77777777" w:rsidR="00A75566" w:rsidRPr="007C5F71" w:rsidRDefault="00A75566" w:rsidP="008B1D99">
      <w:pPr>
        <w:ind w:firstLine="360"/>
        <w:jc w:val="both"/>
        <w:rPr>
          <w:rFonts w:ascii="Arial" w:hAnsi="Arial" w:cs="Arial"/>
          <w:b/>
        </w:rPr>
      </w:pPr>
    </w:p>
    <w:p w14:paraId="147557B2" w14:textId="7CE10F12" w:rsidR="002F2E5D" w:rsidRPr="007C5F71" w:rsidRDefault="002F2E5D" w:rsidP="008B1D99">
      <w:pPr>
        <w:ind w:firstLine="360"/>
        <w:jc w:val="both"/>
        <w:rPr>
          <w:rFonts w:ascii="Arial" w:hAnsi="Arial" w:cs="Arial"/>
          <w:b/>
        </w:rPr>
      </w:pPr>
      <w:r w:rsidRPr="007C5F71">
        <w:rPr>
          <w:rFonts w:ascii="Arial" w:hAnsi="Arial" w:cs="Arial"/>
          <w:b/>
        </w:rPr>
        <w:t xml:space="preserve">Note:  </w:t>
      </w:r>
      <w:r w:rsidRPr="007C5F71">
        <w:rPr>
          <w:rFonts w:ascii="Arial" w:hAnsi="Arial" w:cs="Arial"/>
          <w:b/>
          <w:bCs/>
        </w:rPr>
        <w:t>QUB</w:t>
      </w:r>
      <w:r w:rsidRPr="007C5F71">
        <w:rPr>
          <w:rFonts w:ascii="Arial" w:hAnsi="Arial" w:cs="Arial"/>
          <w:b/>
        </w:rPr>
        <w:t xml:space="preserve"> = Queen’s University, Belfast        </w:t>
      </w:r>
      <w:r w:rsidRPr="007C5F71">
        <w:rPr>
          <w:rFonts w:ascii="Arial" w:hAnsi="Arial" w:cs="Arial"/>
          <w:b/>
          <w:bCs/>
        </w:rPr>
        <w:t>UU</w:t>
      </w:r>
      <w:r w:rsidRPr="007C5F71">
        <w:rPr>
          <w:rFonts w:ascii="Arial" w:hAnsi="Arial" w:cs="Arial"/>
          <w:b/>
        </w:rPr>
        <w:t xml:space="preserve"> = University of Ulster.</w:t>
      </w:r>
    </w:p>
    <w:p w14:paraId="7D2BC01D" w14:textId="77777777" w:rsidR="005C0EA3" w:rsidRDefault="005C0EA3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6CA8B27A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Medicine (QUB)</w:t>
      </w:r>
    </w:p>
    <w:p w14:paraId="1ED3F1ED" w14:textId="77777777" w:rsidR="0019704B" w:rsidRPr="007C5F71" w:rsidRDefault="0019704B" w:rsidP="008B1D99">
      <w:pPr>
        <w:jc w:val="both"/>
        <w:rPr>
          <w:rFonts w:ascii="Arial" w:hAnsi="Arial" w:cs="Arial"/>
        </w:rPr>
      </w:pPr>
    </w:p>
    <w:p w14:paraId="335BD21A" w14:textId="43788945" w:rsidR="002F473E" w:rsidRPr="007C5F71" w:rsidRDefault="003F57D4" w:rsidP="008B1D9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A-l</w:t>
      </w:r>
      <w:r w:rsidR="00B64647" w:rsidRPr="007C5F71">
        <w:rPr>
          <w:rFonts w:ascii="Arial" w:hAnsi="Arial" w:cs="Arial"/>
          <w:bCs/>
        </w:rPr>
        <w:t>evel requirement</w:t>
      </w:r>
    </w:p>
    <w:p w14:paraId="6497FA39" w14:textId="77777777" w:rsidR="00B64647" w:rsidRPr="007C5F71" w:rsidRDefault="00B64647" w:rsidP="008B1D99">
      <w:pPr>
        <w:jc w:val="both"/>
        <w:rPr>
          <w:rFonts w:ascii="Arial" w:hAnsi="Arial" w:cs="Arial"/>
          <w:bCs/>
        </w:rPr>
      </w:pPr>
    </w:p>
    <w:p w14:paraId="293DA36D" w14:textId="11ED07A6" w:rsidR="000F683F" w:rsidRDefault="0009240F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AAA at </w:t>
      </w:r>
      <w:r w:rsidR="003F57D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+ A in a </w:t>
      </w:r>
      <w:r w:rsidR="007A1E92">
        <w:rPr>
          <w:rFonts w:ascii="Arial" w:hAnsi="Arial" w:cs="Arial"/>
          <w:color w:val="2F2F2F"/>
          <w:shd w:val="clear" w:color="auto" w:fill="FDFDFD"/>
        </w:rPr>
        <w:t>4th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3F57D4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subject including </w:t>
      </w:r>
      <w:r w:rsidR="003F57D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Chemistry plus at least one other </w:t>
      </w:r>
      <w:r w:rsidR="00C41DD4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3F57D4">
        <w:rPr>
          <w:rFonts w:ascii="Arial" w:hAnsi="Arial" w:cs="Arial"/>
          <w:color w:val="2F2F2F"/>
          <w:shd w:val="clear" w:color="auto" w:fill="FDFDFD"/>
        </w:rPr>
        <w:t xml:space="preserve">  A-level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from Biology/Human Biology, Mathematics or Physics. </w:t>
      </w:r>
      <w:r w:rsidR="008B1D99"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If not offered at </w:t>
      </w:r>
      <w:r w:rsidR="003F57D4">
        <w:rPr>
          <w:rFonts w:ascii="Arial" w:hAnsi="Arial" w:cs="Arial"/>
          <w:color w:val="2F2F2F"/>
          <w:shd w:val="clear" w:color="auto" w:fill="FDFDFD"/>
        </w:rPr>
        <w:t>A-l</w:t>
      </w:r>
      <w:r w:rsidR="000F683F" w:rsidRPr="007C5F71">
        <w:rPr>
          <w:rFonts w:ascii="Arial" w:hAnsi="Arial" w:cs="Arial"/>
          <w:color w:val="2F2F2F"/>
          <w:shd w:val="clear" w:color="auto" w:fill="FDFDFD"/>
        </w:rPr>
        <w:t>evel,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then Biology/Human Biology grade A as a </w:t>
      </w:r>
      <w:r w:rsidR="007A1E92">
        <w:rPr>
          <w:rFonts w:ascii="Arial" w:hAnsi="Arial" w:cs="Arial"/>
          <w:color w:val="2F2F2F"/>
          <w:shd w:val="clear" w:color="auto" w:fill="FDFDFD"/>
        </w:rPr>
        <w:t>4th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or grade B as a </w:t>
      </w:r>
      <w:r w:rsidR="007A1E92">
        <w:rPr>
          <w:rFonts w:ascii="Arial" w:hAnsi="Arial" w:cs="Arial"/>
          <w:color w:val="2F2F2F"/>
          <w:shd w:val="clear" w:color="auto" w:fill="FDFDFD"/>
        </w:rPr>
        <w:t>5th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>evel.</w:t>
      </w:r>
      <w:r w:rsidR="002024CE"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Grade A in the EPQ or Advanced Welsh Baccalaureate or a grade B in a </w:t>
      </w:r>
      <w:r w:rsidR="007A1E92">
        <w:rPr>
          <w:rFonts w:ascii="Arial" w:hAnsi="Arial" w:cs="Arial"/>
          <w:color w:val="2F2F2F"/>
          <w:shd w:val="clear" w:color="auto" w:fill="FDFDFD"/>
        </w:rPr>
        <w:t>4th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will be acceptable in lieu of the </w:t>
      </w:r>
      <w:r w:rsidR="007A1E92">
        <w:rPr>
          <w:rFonts w:ascii="Arial" w:hAnsi="Arial" w:cs="Arial"/>
          <w:color w:val="2F2F2F"/>
          <w:shd w:val="clear" w:color="auto" w:fill="FDFDFD"/>
        </w:rPr>
        <w:t>4th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>evel.</w:t>
      </w:r>
      <w:r w:rsidR="002024CE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2024CE"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46378D59" w14:textId="61569E1E" w:rsidR="000F683F" w:rsidRDefault="00430463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>
        <w:rPr>
          <w:rFonts w:ascii="Arial" w:hAnsi="Arial" w:cs="Arial"/>
          <w:color w:val="2F2F2F"/>
          <w:shd w:val="clear" w:color="auto" w:fill="FDFDFD"/>
        </w:rPr>
        <w:t>OR</w:t>
      </w:r>
    </w:p>
    <w:p w14:paraId="2CC421CC" w14:textId="6715C798" w:rsidR="000F683F" w:rsidRDefault="0009240F" w:rsidP="00A10218">
      <w:pPr>
        <w:tabs>
          <w:tab w:val="left" w:pos="1418"/>
        </w:tabs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A*AA at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>evel including Chemistry and Biology/Human Biology</w:t>
      </w:r>
      <w:r w:rsidR="002024CE"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6AF415D4" w14:textId="77777777" w:rsidR="00430463" w:rsidRDefault="0009240F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OR</w:t>
      </w:r>
      <w:r w:rsidR="002024CE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35674130" w14:textId="5D001440" w:rsidR="002F473E" w:rsidRPr="007C5F71" w:rsidRDefault="0009240F" w:rsidP="008B1D99">
      <w:pPr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A*AA at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including Chemistry and either Mathematics or Physics +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>evel Biology grade B</w:t>
      </w:r>
    </w:p>
    <w:p w14:paraId="553C982A" w14:textId="77777777" w:rsidR="000C0AFB" w:rsidRPr="007C5F71" w:rsidRDefault="000C0AFB" w:rsidP="008B1D99">
      <w:pPr>
        <w:jc w:val="both"/>
        <w:rPr>
          <w:rFonts w:ascii="Arial" w:hAnsi="Arial" w:cs="Arial"/>
          <w:bCs/>
        </w:rPr>
      </w:pPr>
    </w:p>
    <w:p w14:paraId="10A67946" w14:textId="77777777" w:rsidR="002F473E" w:rsidRPr="00A10218" w:rsidRDefault="002F473E" w:rsidP="008B1D99">
      <w:pPr>
        <w:jc w:val="both"/>
        <w:rPr>
          <w:rFonts w:ascii="Arial" w:hAnsi="Arial" w:cs="Arial"/>
          <w:bCs/>
        </w:rPr>
      </w:pPr>
      <w:r w:rsidRPr="00A10218">
        <w:rPr>
          <w:rFonts w:ascii="Arial" w:hAnsi="Arial" w:cs="Arial"/>
          <w:bCs/>
        </w:rPr>
        <w:t>ALL APPLICANTS</w:t>
      </w:r>
    </w:p>
    <w:p w14:paraId="5D872920" w14:textId="77777777" w:rsidR="002F473E" w:rsidRPr="007C5F71" w:rsidRDefault="002F473E" w:rsidP="008B1D99">
      <w:pPr>
        <w:jc w:val="both"/>
        <w:rPr>
          <w:rFonts w:ascii="Arial" w:hAnsi="Arial" w:cs="Arial"/>
          <w:bCs/>
        </w:rPr>
      </w:pPr>
    </w:p>
    <w:p w14:paraId="370C0D4F" w14:textId="5ECF97D1" w:rsidR="00F75638" w:rsidRDefault="0009240F" w:rsidP="008B1D99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GCSE Mathematics minimum grade C/4 and either GCSE Physics minimum grade C/4 or </w:t>
      </w:r>
      <w:r w:rsidR="00F75638">
        <w:rPr>
          <w:rFonts w:ascii="Arial" w:hAnsi="Arial" w:cs="Arial"/>
          <w:color w:val="2F2F2F"/>
          <w:shd w:val="clear" w:color="auto" w:fill="FDFDFD"/>
        </w:rPr>
        <w:t xml:space="preserve">   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GCSE Double Award Science minimum grades CC/44 are required if these subjects are not offered at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or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>evel</w:t>
      </w:r>
      <w:r w:rsidR="00F75638" w:rsidRPr="007C5F71">
        <w:rPr>
          <w:rFonts w:ascii="Arial" w:hAnsi="Arial" w:cs="Arial"/>
          <w:color w:val="2F2F2F"/>
        </w:rPr>
        <w:t xml:space="preserve"> </w:t>
      </w:r>
    </w:p>
    <w:p w14:paraId="6B93E3F8" w14:textId="77777777" w:rsidR="00F75638" w:rsidRDefault="00F75638" w:rsidP="008B1D99">
      <w:pPr>
        <w:jc w:val="both"/>
        <w:rPr>
          <w:rFonts w:ascii="Arial" w:hAnsi="Arial" w:cs="Arial"/>
          <w:color w:val="2F2F2F"/>
        </w:rPr>
      </w:pPr>
    </w:p>
    <w:p w14:paraId="2C65D731" w14:textId="77777777" w:rsidR="00A10218" w:rsidRDefault="0009240F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A maximum of either one Applied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or one Applied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>evel will be counted.</w:t>
      </w:r>
      <w:r w:rsidR="00F75638"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Please also note that only one Mathematics subject will be counted at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(the other would be acceptable as the </w:t>
      </w:r>
      <w:r w:rsidR="00AB425F">
        <w:rPr>
          <w:rFonts w:ascii="Arial" w:hAnsi="Arial" w:cs="Arial"/>
          <w:color w:val="2F2F2F"/>
          <w:shd w:val="clear" w:color="auto" w:fill="FDFDFD"/>
        </w:rPr>
        <w:t>4th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evel). </w:t>
      </w:r>
    </w:p>
    <w:p w14:paraId="62D43F62" w14:textId="77777777" w:rsidR="00A10218" w:rsidRDefault="00A10218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56E0770A" w14:textId="59FD3B2E" w:rsidR="00A10218" w:rsidRDefault="00F75638" w:rsidP="008B1D99">
      <w:pPr>
        <w:jc w:val="both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="0009240F" w:rsidRPr="007C5F71">
        <w:rPr>
          <w:rFonts w:ascii="Arial" w:hAnsi="Arial" w:cs="Arial"/>
          <w:color w:val="2F2F2F"/>
          <w:shd w:val="clear" w:color="auto" w:fill="FDFDFD"/>
        </w:rPr>
        <w:t xml:space="preserve">evel Critical Thinking and both </w:t>
      </w:r>
      <w:r w:rsidR="00DF6867">
        <w:rPr>
          <w:rFonts w:ascii="Arial" w:hAnsi="Arial" w:cs="Arial"/>
          <w:color w:val="2F2F2F"/>
          <w:shd w:val="clear" w:color="auto" w:fill="FDFDFD"/>
        </w:rPr>
        <w:t>AS-l</w:t>
      </w:r>
      <w:r w:rsidR="0009240F" w:rsidRPr="007C5F71">
        <w:rPr>
          <w:rFonts w:ascii="Arial" w:hAnsi="Arial" w:cs="Arial"/>
          <w:color w:val="2F2F2F"/>
          <w:shd w:val="clear" w:color="auto" w:fill="FDFDFD"/>
        </w:rPr>
        <w:t xml:space="preserve">evel and </w:t>
      </w:r>
      <w:r w:rsidR="00DF6867">
        <w:rPr>
          <w:rFonts w:ascii="Arial" w:hAnsi="Arial" w:cs="Arial"/>
          <w:color w:val="2F2F2F"/>
          <w:shd w:val="clear" w:color="auto" w:fill="FDFDFD"/>
        </w:rPr>
        <w:t>A-l</w:t>
      </w:r>
      <w:r w:rsidR="0009240F" w:rsidRPr="007C5F71">
        <w:rPr>
          <w:rFonts w:ascii="Arial" w:hAnsi="Arial" w:cs="Arial"/>
          <w:color w:val="2F2F2F"/>
          <w:shd w:val="clear" w:color="auto" w:fill="FDFDFD"/>
        </w:rPr>
        <w:t>evel General Studies are not acceptable.</w:t>
      </w:r>
      <w:r w:rsidRPr="007C5F71">
        <w:rPr>
          <w:rFonts w:ascii="Arial" w:hAnsi="Arial" w:cs="Arial"/>
          <w:color w:val="2F2F2F"/>
        </w:rPr>
        <w:t xml:space="preserve"> </w:t>
      </w:r>
      <w:r>
        <w:rPr>
          <w:rFonts w:ascii="Arial" w:hAnsi="Arial" w:cs="Arial"/>
          <w:color w:val="2F2F2F"/>
        </w:rPr>
        <w:t xml:space="preserve"> </w:t>
      </w:r>
    </w:p>
    <w:p w14:paraId="4AC8936B" w14:textId="77777777" w:rsidR="00A10218" w:rsidRDefault="00A10218" w:rsidP="008B1D99">
      <w:pPr>
        <w:jc w:val="both"/>
        <w:rPr>
          <w:rFonts w:ascii="Arial" w:hAnsi="Arial" w:cs="Arial"/>
          <w:color w:val="2F2F2F"/>
        </w:rPr>
      </w:pPr>
    </w:p>
    <w:p w14:paraId="763B9B17" w14:textId="7C43A973" w:rsidR="00F75638" w:rsidRDefault="0009240F" w:rsidP="008B1D99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In considering applications, GCSE performance in the best 9 subjects will be scored with 4 points awarded for an A* (grade 9 on the new 9-1 grading scale), 3 points for an A (grades 7 and 8), 2 points for a B (grade 6) and 1 point for a C*/C (grades 4 and 5).</w:t>
      </w:r>
      <w:r w:rsidR="00F75638" w:rsidRPr="007C5F71">
        <w:rPr>
          <w:rFonts w:ascii="Arial" w:hAnsi="Arial" w:cs="Arial"/>
          <w:color w:val="2F2F2F"/>
        </w:rPr>
        <w:t xml:space="preserve"> </w:t>
      </w:r>
    </w:p>
    <w:p w14:paraId="5B68E686" w14:textId="77777777" w:rsidR="00F75638" w:rsidRDefault="00F75638" w:rsidP="008B1D99">
      <w:pPr>
        <w:jc w:val="both"/>
        <w:rPr>
          <w:rFonts w:ascii="Arial" w:hAnsi="Arial" w:cs="Arial"/>
          <w:color w:val="2F2F2F"/>
        </w:rPr>
      </w:pPr>
    </w:p>
    <w:p w14:paraId="7BC35673" w14:textId="77777777" w:rsidR="00F75638" w:rsidRDefault="0009240F" w:rsidP="008B1D99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For those who have not undertaken GCSE or equivalent level qualifications, then an academic score will be calculated on the basis of school reports.</w:t>
      </w:r>
      <w:r w:rsidR="00F75638" w:rsidRPr="007C5F71">
        <w:rPr>
          <w:rFonts w:ascii="Arial" w:hAnsi="Arial" w:cs="Arial"/>
          <w:color w:val="2F2F2F"/>
        </w:rPr>
        <w:t xml:space="preserve"> </w:t>
      </w:r>
    </w:p>
    <w:p w14:paraId="7EA705AF" w14:textId="77777777" w:rsidR="00F75638" w:rsidRDefault="00F75638" w:rsidP="008B1D99">
      <w:pPr>
        <w:jc w:val="both"/>
        <w:rPr>
          <w:rFonts w:ascii="Arial" w:hAnsi="Arial" w:cs="Arial"/>
          <w:color w:val="2F2F2F"/>
        </w:rPr>
      </w:pPr>
    </w:p>
    <w:p w14:paraId="4D043B1E" w14:textId="77777777" w:rsidR="00CB68F4" w:rsidRDefault="00CB68F4" w:rsidP="008B1D99">
      <w:pPr>
        <w:jc w:val="both"/>
        <w:rPr>
          <w:rFonts w:ascii="Arial" w:hAnsi="Arial" w:cs="Arial"/>
          <w:color w:val="4F81BD" w:themeColor="accent1"/>
        </w:rPr>
      </w:pPr>
    </w:p>
    <w:p w14:paraId="61D96154" w14:textId="1FCB157E" w:rsidR="002F2E5D" w:rsidRPr="009F2185" w:rsidRDefault="002F2E5D" w:rsidP="008B1D99">
      <w:pPr>
        <w:jc w:val="both"/>
        <w:rPr>
          <w:rFonts w:ascii="Arial" w:hAnsi="Arial" w:cs="Arial"/>
          <w:bCs/>
          <w:color w:val="4F81BD" w:themeColor="accent1"/>
        </w:rPr>
      </w:pPr>
      <w:r w:rsidRPr="009F2185">
        <w:rPr>
          <w:rFonts w:ascii="Arial" w:hAnsi="Arial" w:cs="Arial"/>
          <w:color w:val="4F81BD" w:themeColor="accent1"/>
        </w:rPr>
        <w:t>Dentistry (QUB)</w:t>
      </w:r>
    </w:p>
    <w:p w14:paraId="6B77B1D9" w14:textId="77777777" w:rsidR="00D04C45" w:rsidRPr="007C5F71" w:rsidRDefault="00D04C45" w:rsidP="008B1D99">
      <w:pPr>
        <w:jc w:val="both"/>
        <w:rPr>
          <w:rFonts w:ascii="Arial" w:hAnsi="Arial" w:cs="Arial"/>
        </w:rPr>
      </w:pPr>
    </w:p>
    <w:p w14:paraId="59A8FC12" w14:textId="2E315101" w:rsidR="008378D2" w:rsidRPr="007C5F71" w:rsidRDefault="00EC5A14" w:rsidP="008378D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A-l</w:t>
      </w:r>
      <w:r w:rsidR="008378D2" w:rsidRPr="007C5F71">
        <w:rPr>
          <w:rFonts w:ascii="Arial" w:hAnsi="Arial" w:cs="Arial"/>
          <w:bCs/>
        </w:rPr>
        <w:t>evel requirement</w:t>
      </w:r>
    </w:p>
    <w:p w14:paraId="42DB16F4" w14:textId="77777777" w:rsidR="008378D2" w:rsidRPr="007C5F71" w:rsidRDefault="008378D2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0A7E75A3" w14:textId="77777777" w:rsidR="00F212BC" w:rsidRDefault="008378D2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AAA at </w:t>
      </w:r>
      <w:r w:rsidR="00EC5A1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>evel including Biology/Human Biology and Chemistry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0BCC4644" w14:textId="3073A00B" w:rsidR="00A10218" w:rsidRDefault="008378D2" w:rsidP="008378D2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GCSE Mathematics minimum grade C/4 is required if not offered at </w:t>
      </w:r>
      <w:r w:rsidR="00EC5A14">
        <w:rPr>
          <w:rFonts w:ascii="Arial" w:hAnsi="Arial" w:cs="Arial"/>
          <w:color w:val="2F2F2F"/>
          <w:shd w:val="clear" w:color="auto" w:fill="FDFDFD"/>
        </w:rPr>
        <w:t>AS-l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or </w:t>
      </w:r>
      <w:r w:rsidR="00EC5A1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>evel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</w:rPr>
        <w:t xml:space="preserve"> </w:t>
      </w:r>
    </w:p>
    <w:p w14:paraId="27C8C3CE" w14:textId="77777777" w:rsidR="00A10218" w:rsidRDefault="00A10218" w:rsidP="008378D2">
      <w:pPr>
        <w:jc w:val="both"/>
        <w:rPr>
          <w:rFonts w:ascii="Arial" w:hAnsi="Arial" w:cs="Arial"/>
          <w:color w:val="2F2F2F"/>
        </w:rPr>
      </w:pPr>
    </w:p>
    <w:p w14:paraId="1CE77D68" w14:textId="77777777" w:rsidR="00A10218" w:rsidRDefault="008378D2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 xml:space="preserve">For </w:t>
      </w:r>
      <w:r w:rsidR="00EC5A1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</w:t>
      </w:r>
      <w:r>
        <w:rPr>
          <w:rFonts w:ascii="Arial" w:hAnsi="Arial" w:cs="Arial"/>
          <w:color w:val="2F2F2F"/>
          <w:shd w:val="clear" w:color="auto" w:fill="FDFDFD"/>
        </w:rPr>
        <w:t>s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chool </w:t>
      </w:r>
      <w:r>
        <w:rPr>
          <w:rFonts w:ascii="Arial" w:hAnsi="Arial" w:cs="Arial"/>
          <w:color w:val="2F2F2F"/>
          <w:shd w:val="clear" w:color="auto" w:fill="FDFDFD"/>
        </w:rPr>
        <w:t>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eavers, a maximum of one Applied </w:t>
      </w:r>
      <w:r w:rsidR="00EC5A1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 will be counted. 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Please also note that only one Mathematics subject will be counted at </w:t>
      </w:r>
      <w:r w:rsidR="00EC5A14">
        <w:rPr>
          <w:rFonts w:ascii="Arial" w:hAnsi="Arial" w:cs="Arial"/>
          <w:color w:val="2F2F2F"/>
          <w:shd w:val="clear" w:color="auto" w:fill="FDFDFD"/>
        </w:rPr>
        <w:t>A-l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evel. 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04EF6C20" w14:textId="77777777" w:rsidR="00A10218" w:rsidRDefault="00A10218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67C06E82" w14:textId="03906D1E" w:rsidR="008378D2" w:rsidRDefault="00EC5A14" w:rsidP="008378D2">
      <w:pPr>
        <w:jc w:val="both"/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  <w:shd w:val="clear" w:color="auto" w:fill="FDFDFD"/>
        </w:rPr>
        <w:t>A-l</w:t>
      </w:r>
      <w:r w:rsidR="008378D2" w:rsidRPr="007C5F71">
        <w:rPr>
          <w:rFonts w:ascii="Arial" w:hAnsi="Arial" w:cs="Arial"/>
          <w:color w:val="2F2F2F"/>
          <w:shd w:val="clear" w:color="auto" w:fill="FDFDFD"/>
        </w:rPr>
        <w:t>evel Critical Thinking and both</w:t>
      </w:r>
      <w:r w:rsidR="00A10218">
        <w:rPr>
          <w:rFonts w:ascii="Arial" w:hAnsi="Arial" w:cs="Arial"/>
          <w:color w:val="2F2F2F"/>
          <w:shd w:val="clear" w:color="auto" w:fill="FDFDFD"/>
        </w:rPr>
        <w:t xml:space="preserve"> </w:t>
      </w:r>
      <w:r>
        <w:rPr>
          <w:rFonts w:ascii="Arial" w:hAnsi="Arial" w:cs="Arial"/>
          <w:color w:val="2F2F2F"/>
          <w:shd w:val="clear" w:color="auto" w:fill="FDFDFD"/>
        </w:rPr>
        <w:t>A-l</w:t>
      </w:r>
      <w:r w:rsidR="008378D2" w:rsidRPr="007C5F71">
        <w:rPr>
          <w:rFonts w:ascii="Arial" w:hAnsi="Arial" w:cs="Arial"/>
          <w:color w:val="2F2F2F"/>
          <w:shd w:val="clear" w:color="auto" w:fill="FDFDFD"/>
        </w:rPr>
        <w:t xml:space="preserve">evel and </w:t>
      </w:r>
      <w:r>
        <w:rPr>
          <w:rFonts w:ascii="Arial" w:hAnsi="Arial" w:cs="Arial"/>
          <w:color w:val="2F2F2F"/>
          <w:shd w:val="clear" w:color="auto" w:fill="FDFDFD"/>
        </w:rPr>
        <w:t>AS-l</w:t>
      </w:r>
      <w:r w:rsidR="008378D2" w:rsidRPr="007C5F71">
        <w:rPr>
          <w:rFonts w:ascii="Arial" w:hAnsi="Arial" w:cs="Arial"/>
          <w:color w:val="2F2F2F"/>
          <w:shd w:val="clear" w:color="auto" w:fill="FDFDFD"/>
        </w:rPr>
        <w:t>evel General Studies are not acceptable.</w:t>
      </w:r>
      <w:r w:rsidR="008378D2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8378D2" w:rsidRPr="007C5F71">
        <w:rPr>
          <w:rFonts w:ascii="Arial" w:hAnsi="Arial" w:cs="Arial"/>
          <w:color w:val="2F2F2F"/>
        </w:rPr>
        <w:t xml:space="preserve"> </w:t>
      </w:r>
    </w:p>
    <w:p w14:paraId="608125C1" w14:textId="77777777" w:rsidR="008378D2" w:rsidRDefault="008378D2" w:rsidP="008378D2">
      <w:pPr>
        <w:jc w:val="both"/>
        <w:rPr>
          <w:rFonts w:ascii="Arial" w:hAnsi="Arial" w:cs="Arial"/>
          <w:color w:val="2F2F2F"/>
        </w:rPr>
      </w:pPr>
    </w:p>
    <w:p w14:paraId="047D93EB" w14:textId="77777777" w:rsidR="00A10218" w:rsidRDefault="008378D2" w:rsidP="008378D2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lastRenderedPageBreak/>
        <w:t xml:space="preserve">For NI, GB and EU applicants, GCSE performance in the best 9 subjects will be scored with 4 points awarded for an A* (grade 9 in the new grading scale) and 3 for an A grade (grade 8/7 in the new grading scale). 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>Points are not awarded for B and C grades (grades 6, 5 and 4 in the new grading</w:t>
      </w:r>
      <w:r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>scale).</w:t>
      </w:r>
      <w:r w:rsidRPr="007C5F71">
        <w:rPr>
          <w:rFonts w:ascii="Arial" w:hAnsi="Arial" w:cs="Arial"/>
          <w:color w:val="2F2F2F"/>
        </w:rPr>
        <w:t xml:space="preserve"> </w:t>
      </w:r>
    </w:p>
    <w:p w14:paraId="014B6530" w14:textId="77777777" w:rsidR="00A10218" w:rsidRDefault="00A10218" w:rsidP="008378D2">
      <w:pPr>
        <w:jc w:val="both"/>
        <w:rPr>
          <w:rFonts w:ascii="Arial" w:hAnsi="Arial" w:cs="Arial"/>
          <w:color w:val="2F2F2F"/>
        </w:rPr>
      </w:pPr>
    </w:p>
    <w:p w14:paraId="7425EED5" w14:textId="60A050DF" w:rsidR="0009240F" w:rsidRDefault="008378D2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For those who have not undertaken GCSE or equivalent level qualifications, then an academic score will be calculated on the basis of</w:t>
      </w:r>
      <w:r>
        <w:rPr>
          <w:rFonts w:ascii="Arial" w:hAnsi="Arial" w:cs="Arial"/>
          <w:color w:val="2F2F2F"/>
          <w:shd w:val="clear" w:color="auto" w:fill="FDFDFD"/>
        </w:rPr>
        <w:t xml:space="preserve"> school reports.</w:t>
      </w:r>
    </w:p>
    <w:p w14:paraId="352B6A25" w14:textId="5D93CFE7" w:rsidR="008378D2" w:rsidRDefault="008378D2" w:rsidP="008378D2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5B91AD4A" w14:textId="493E21EC" w:rsidR="002F2E5D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Pharmacy (QUB</w:t>
      </w:r>
      <w:r w:rsidR="000C5E38">
        <w:rPr>
          <w:rFonts w:ascii="Arial" w:hAnsi="Arial" w:cs="Arial"/>
          <w:sz w:val="24"/>
          <w:szCs w:val="24"/>
        </w:rPr>
        <w:t>,</w:t>
      </w:r>
      <w:r w:rsidR="00713AC7">
        <w:rPr>
          <w:rFonts w:ascii="Arial" w:hAnsi="Arial" w:cs="Arial"/>
          <w:sz w:val="24"/>
          <w:szCs w:val="24"/>
        </w:rPr>
        <w:t xml:space="preserve"> </w:t>
      </w:r>
      <w:r w:rsidR="000C5E38">
        <w:rPr>
          <w:rFonts w:ascii="Arial" w:hAnsi="Arial" w:cs="Arial"/>
          <w:sz w:val="24"/>
          <w:szCs w:val="24"/>
        </w:rPr>
        <w:t>UU</w:t>
      </w:r>
      <w:r w:rsidRPr="007C5F71">
        <w:rPr>
          <w:rFonts w:ascii="Arial" w:hAnsi="Arial" w:cs="Arial"/>
          <w:sz w:val="24"/>
          <w:szCs w:val="24"/>
        </w:rPr>
        <w:t>)</w:t>
      </w:r>
    </w:p>
    <w:p w14:paraId="4811965E" w14:textId="77777777" w:rsidR="000C5E38" w:rsidRDefault="000C5E38" w:rsidP="000C5E38"/>
    <w:p w14:paraId="65C2787A" w14:textId="7094C279" w:rsidR="000C5E38" w:rsidRPr="000C5E38" w:rsidRDefault="000C5E38" w:rsidP="000C5E38">
      <w:pPr>
        <w:rPr>
          <w:rFonts w:ascii="Arial" w:hAnsi="Arial" w:cs="Arial"/>
        </w:rPr>
      </w:pPr>
      <w:r w:rsidRPr="000C5E38">
        <w:rPr>
          <w:rFonts w:ascii="Arial" w:hAnsi="Arial" w:cs="Arial"/>
        </w:rPr>
        <w:t>(QUB)</w:t>
      </w:r>
    </w:p>
    <w:p w14:paraId="7EB1D3AF" w14:textId="77777777" w:rsidR="00583DC8" w:rsidRPr="007C5F71" w:rsidRDefault="00583DC8" w:rsidP="008B1D99">
      <w:pPr>
        <w:jc w:val="both"/>
        <w:rPr>
          <w:rFonts w:ascii="Arial" w:hAnsi="Arial" w:cs="Arial"/>
        </w:rPr>
      </w:pPr>
    </w:p>
    <w:p w14:paraId="0712DEAF" w14:textId="72FF438D" w:rsidR="00583DC8" w:rsidRPr="007C5F71" w:rsidRDefault="008F49A5" w:rsidP="008B1D99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A-l</w:t>
      </w:r>
      <w:r w:rsidR="00583DC8" w:rsidRPr="007C5F71">
        <w:rPr>
          <w:rFonts w:ascii="Arial" w:hAnsi="Arial" w:cs="Arial"/>
          <w:bCs/>
        </w:rPr>
        <w:t>evel requirement</w:t>
      </w:r>
    </w:p>
    <w:p w14:paraId="79F587A8" w14:textId="77777777" w:rsidR="00583DC8" w:rsidRPr="007C5F71" w:rsidRDefault="00583DC8" w:rsidP="008B1D99">
      <w:pPr>
        <w:jc w:val="both"/>
        <w:rPr>
          <w:rFonts w:ascii="Arial" w:hAnsi="Arial" w:cs="Arial"/>
        </w:rPr>
      </w:pPr>
    </w:p>
    <w:p w14:paraId="2B19AFC7" w14:textId="59EAEB36" w:rsidR="00893F25" w:rsidRDefault="00112EED" w:rsidP="008B1D99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AAB including A-level Chemistry and at least one other A-level from Biology, Mathematics or Physics + GCSE Biology grade C/4 or GCSE Double Award Science grades CC/4</w:t>
      </w:r>
      <w:r w:rsidR="001968D7">
        <w:rPr>
          <w:rFonts w:ascii="Arial" w:hAnsi="Arial" w:cs="Arial"/>
          <w:color w:val="2F2F2F"/>
          <w:shd w:val="clear" w:color="auto" w:fill="FDFDFD"/>
        </w:rPr>
        <w:t xml:space="preserve">4 </w:t>
      </w:r>
      <w:r w:rsidRPr="007C5F71">
        <w:rPr>
          <w:rFonts w:ascii="Arial" w:hAnsi="Arial" w:cs="Arial"/>
          <w:color w:val="2F2F2F"/>
          <w:shd w:val="clear" w:color="auto" w:fill="FDFDFD"/>
        </w:rPr>
        <w:t>+ GCSE Mathematics grade C/4</w:t>
      </w:r>
      <w:r w:rsidR="008F49A5" w:rsidRPr="007C5F71">
        <w:rPr>
          <w:rFonts w:ascii="Arial" w:hAnsi="Arial" w:cs="Arial"/>
          <w:color w:val="2F2F2F"/>
        </w:rPr>
        <w:t xml:space="preserve"> </w:t>
      </w:r>
    </w:p>
    <w:p w14:paraId="2B4D05FC" w14:textId="77777777" w:rsidR="00893F25" w:rsidRDefault="00893F25" w:rsidP="008B1D99">
      <w:pPr>
        <w:jc w:val="both"/>
        <w:rPr>
          <w:rFonts w:ascii="Arial" w:hAnsi="Arial" w:cs="Arial"/>
          <w:color w:val="2F2F2F"/>
        </w:rPr>
      </w:pPr>
    </w:p>
    <w:p w14:paraId="44EB63AC" w14:textId="77777777" w:rsidR="00893F25" w:rsidRDefault="00112EED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Note: Biology to at least AS preferred. Please note that only one Mathematics subject will be counted at A-level.</w:t>
      </w:r>
      <w:r w:rsidR="008F49A5">
        <w:rPr>
          <w:rFonts w:ascii="Arial" w:hAnsi="Arial" w:cs="Arial"/>
          <w:color w:val="2F2F2F"/>
          <w:shd w:val="clear" w:color="auto" w:fill="FDFDFD"/>
        </w:rPr>
        <w:t xml:space="preserve"> 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74B5293D" w14:textId="77777777" w:rsidR="00893F25" w:rsidRDefault="00893F25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5B623F0D" w14:textId="155B9022" w:rsidR="0009240F" w:rsidRPr="007C5F71" w:rsidRDefault="00112EED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A-level Critical Thinking and General Studies are not acceptable.</w:t>
      </w:r>
    </w:p>
    <w:p w14:paraId="6319BBD9" w14:textId="2553EE14" w:rsidR="002F2E5D" w:rsidRPr="000C5E38" w:rsidRDefault="002F2E5D" w:rsidP="008B1D99">
      <w:pPr>
        <w:pStyle w:val="Heading2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0C5E38">
        <w:rPr>
          <w:rFonts w:ascii="Arial" w:hAnsi="Arial" w:cs="Arial"/>
          <w:b w:val="0"/>
          <w:color w:val="auto"/>
          <w:sz w:val="24"/>
          <w:szCs w:val="24"/>
        </w:rPr>
        <w:t>(UU)</w:t>
      </w:r>
    </w:p>
    <w:p w14:paraId="6D4863C6" w14:textId="364EBC74" w:rsidR="00583DC8" w:rsidRPr="007C5F71" w:rsidRDefault="008F49A5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hAnsi="Arial" w:cs="Arial"/>
          <w:bCs/>
        </w:rPr>
        <w:t>A-l</w:t>
      </w:r>
      <w:r w:rsidR="00583DC8" w:rsidRPr="007C5F71">
        <w:rPr>
          <w:rFonts w:ascii="Arial" w:hAnsi="Arial" w:cs="Arial"/>
          <w:bCs/>
        </w:rPr>
        <w:t>evel requirement</w:t>
      </w:r>
      <w:r w:rsidR="00583DC8" w:rsidRPr="007C5F71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0D288B02" w14:textId="05A06D16" w:rsidR="00816F10" w:rsidRPr="007C5F71" w:rsidRDefault="00816F10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 xml:space="preserve">Grades AAB to include Chemistry and one science subject from Mathematics, Physics, Biology or Life and Health Sciences. </w:t>
      </w:r>
      <w:r w:rsidR="008F49A5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7C5F71">
        <w:rPr>
          <w:rFonts w:ascii="Arial" w:eastAsia="Times New Roman" w:hAnsi="Arial" w:cs="Arial"/>
          <w:color w:val="000000"/>
          <w:lang w:eastAsia="en-GB"/>
        </w:rPr>
        <w:t>Biology preferred as second science.</w:t>
      </w:r>
    </w:p>
    <w:p w14:paraId="67698ABD" w14:textId="5824499E" w:rsidR="00816F10" w:rsidRPr="007C5F71" w:rsidRDefault="00816F10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>Applied Science or Life and Health Sciences Double Award is acceptable only when offered with A</w:t>
      </w:r>
      <w:r w:rsidR="008F49A5">
        <w:rPr>
          <w:rFonts w:ascii="Arial" w:eastAsia="Times New Roman" w:hAnsi="Arial" w:cs="Arial"/>
          <w:color w:val="000000"/>
          <w:lang w:eastAsia="en-GB"/>
        </w:rPr>
        <w:t>-level</w:t>
      </w:r>
      <w:r w:rsidRPr="007C5F71">
        <w:rPr>
          <w:rFonts w:ascii="Arial" w:eastAsia="Times New Roman" w:hAnsi="Arial" w:cs="Arial"/>
          <w:color w:val="000000"/>
          <w:lang w:eastAsia="en-GB"/>
        </w:rPr>
        <w:t xml:space="preserve"> Chemistry at least at Grade B.</w:t>
      </w:r>
    </w:p>
    <w:p w14:paraId="23D14805" w14:textId="77777777" w:rsidR="00CB68F4" w:rsidRDefault="00CB68F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56FC6BA5" w14:textId="365CDE84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Biology and related courses </w:t>
      </w:r>
      <w:r w:rsidR="008F49A5">
        <w:rPr>
          <w:rFonts w:ascii="Arial" w:hAnsi="Arial" w:cs="Arial"/>
          <w:sz w:val="24"/>
          <w:szCs w:val="24"/>
        </w:rPr>
        <w:t>(</w:t>
      </w:r>
      <w:r w:rsidRPr="007C5F71">
        <w:rPr>
          <w:rFonts w:ascii="Arial" w:hAnsi="Arial" w:cs="Arial"/>
          <w:sz w:val="24"/>
          <w:szCs w:val="24"/>
        </w:rPr>
        <w:t>QUB, UU</w:t>
      </w:r>
      <w:r w:rsidR="008F49A5">
        <w:rPr>
          <w:rFonts w:ascii="Arial" w:hAnsi="Arial" w:cs="Arial"/>
          <w:sz w:val="24"/>
          <w:szCs w:val="24"/>
        </w:rPr>
        <w:t>)</w:t>
      </w:r>
    </w:p>
    <w:p w14:paraId="2CBA83DE" w14:textId="77777777" w:rsidR="002F2E5D" w:rsidRPr="007C5F71" w:rsidRDefault="002F2E5D" w:rsidP="008B1D99">
      <w:pPr>
        <w:pStyle w:val="BodyTextIndent"/>
        <w:ind w:left="0"/>
        <w:jc w:val="both"/>
        <w:outlineLvl w:val="0"/>
        <w:rPr>
          <w:rFonts w:ascii="Arial" w:hAnsi="Arial" w:cs="Arial"/>
        </w:rPr>
      </w:pPr>
    </w:p>
    <w:p w14:paraId="0A6196D8" w14:textId="14B6B9D8" w:rsidR="002F2E5D" w:rsidRPr="007C5F71" w:rsidRDefault="002F2E5D" w:rsidP="008B1D99">
      <w:pPr>
        <w:pStyle w:val="BodyTextIndent"/>
        <w:ind w:left="0"/>
        <w:jc w:val="both"/>
        <w:outlineLvl w:val="0"/>
        <w:rPr>
          <w:rFonts w:ascii="Arial" w:hAnsi="Arial" w:cs="Arial"/>
        </w:rPr>
      </w:pPr>
      <w:r w:rsidRPr="007C5F71">
        <w:rPr>
          <w:rFonts w:ascii="Arial" w:hAnsi="Arial" w:cs="Arial"/>
        </w:rPr>
        <w:t>Both Biology and Chemistry can be required or strongly supportive.</w:t>
      </w:r>
      <w:r w:rsidR="00FD07D8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This depends on specific courses. Please refer to individual university prospectuses.</w:t>
      </w:r>
    </w:p>
    <w:p w14:paraId="496F07EF" w14:textId="77777777" w:rsidR="00CB68F4" w:rsidRDefault="00CB68F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5CE4A2FA" w14:textId="2EC4A808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Engineering (QUB, UU)  </w:t>
      </w:r>
    </w:p>
    <w:p w14:paraId="4A4D27BD" w14:textId="77777777" w:rsidR="002F2E5D" w:rsidRPr="007C5F71" w:rsidRDefault="002F2E5D" w:rsidP="008B1D99">
      <w:pPr>
        <w:pStyle w:val="BodyTextIndent"/>
        <w:jc w:val="both"/>
        <w:outlineLvl w:val="0"/>
        <w:rPr>
          <w:rFonts w:ascii="Arial" w:hAnsi="Arial" w:cs="Arial"/>
        </w:rPr>
      </w:pPr>
    </w:p>
    <w:p w14:paraId="0CFA4C1D" w14:textId="77777777" w:rsidR="002F2E5D" w:rsidRPr="007C5F71" w:rsidRDefault="005A1501" w:rsidP="008B1D99">
      <w:pPr>
        <w:pStyle w:val="BodyTextIndent"/>
        <w:ind w:left="0"/>
        <w:jc w:val="both"/>
        <w:outlineLvl w:val="0"/>
        <w:rPr>
          <w:rFonts w:ascii="Arial" w:hAnsi="Arial" w:cs="Arial"/>
        </w:rPr>
      </w:pPr>
      <w:r w:rsidRPr="007C5F71">
        <w:rPr>
          <w:rFonts w:ascii="Arial" w:hAnsi="Arial" w:cs="Arial"/>
        </w:rPr>
        <w:t>Both Mathematics and Physics can be</w:t>
      </w:r>
      <w:r w:rsidR="002F2E5D" w:rsidRPr="007C5F71">
        <w:rPr>
          <w:rFonts w:ascii="Arial" w:hAnsi="Arial" w:cs="Arial"/>
        </w:rPr>
        <w:t xml:space="preserve"> required.  However, given the diverse nature of the courses available it is advisable to refer to individual university prospectuses.</w:t>
      </w:r>
    </w:p>
    <w:p w14:paraId="7946AED4" w14:textId="77777777" w:rsidR="00583DC8" w:rsidRPr="007C5F71" w:rsidRDefault="00583DC8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27ADE0FF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Architecture (QUB, UU)</w:t>
      </w:r>
    </w:p>
    <w:p w14:paraId="549D525B" w14:textId="77777777" w:rsidR="002F473E" w:rsidRPr="007C5F71" w:rsidRDefault="002F473E" w:rsidP="008B1D99">
      <w:pPr>
        <w:jc w:val="both"/>
        <w:rPr>
          <w:rFonts w:ascii="Arial" w:hAnsi="Arial" w:cs="Arial"/>
        </w:rPr>
      </w:pPr>
    </w:p>
    <w:p w14:paraId="326D3DFB" w14:textId="77777777" w:rsidR="007C742E" w:rsidRPr="007C5F71" w:rsidRDefault="007C742E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(QUB)</w:t>
      </w:r>
    </w:p>
    <w:p w14:paraId="23EFA69E" w14:textId="77777777" w:rsidR="00583DC8" w:rsidRPr="007C5F71" w:rsidRDefault="00583DC8" w:rsidP="008B1D99">
      <w:pPr>
        <w:jc w:val="both"/>
        <w:rPr>
          <w:rFonts w:ascii="Arial" w:hAnsi="Arial" w:cs="Arial"/>
        </w:rPr>
      </w:pPr>
    </w:p>
    <w:p w14:paraId="3BD7CC79" w14:textId="62E9B74D" w:rsidR="00583DC8" w:rsidRPr="007C5F71" w:rsidRDefault="00FD07D8" w:rsidP="008B1D99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A-l</w:t>
      </w:r>
      <w:r w:rsidR="00583DC8" w:rsidRPr="007C5F71">
        <w:rPr>
          <w:rFonts w:ascii="Arial" w:hAnsi="Arial" w:cs="Arial"/>
          <w:bCs/>
        </w:rPr>
        <w:t>evel requirement</w:t>
      </w:r>
    </w:p>
    <w:p w14:paraId="60CC05F6" w14:textId="77777777" w:rsidR="007C742E" w:rsidRPr="007C5F71" w:rsidRDefault="007C742E" w:rsidP="008B1D99">
      <w:pPr>
        <w:jc w:val="both"/>
        <w:rPr>
          <w:rFonts w:ascii="Arial" w:hAnsi="Arial" w:cs="Arial"/>
        </w:rPr>
      </w:pPr>
    </w:p>
    <w:p w14:paraId="64FBEE89" w14:textId="2202A118" w:rsidR="00893F25" w:rsidRDefault="00112EED" w:rsidP="008B1D99">
      <w:pPr>
        <w:jc w:val="both"/>
        <w:rPr>
          <w:rFonts w:ascii="Arial" w:hAnsi="Arial" w:cs="Arial"/>
          <w:color w:val="2F2F2F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AAA + GCSE Mathematics grade C/4</w:t>
      </w:r>
      <w:r w:rsidR="00FD07D8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FD07D8" w:rsidRPr="007C5F71">
        <w:rPr>
          <w:rFonts w:ascii="Arial" w:hAnsi="Arial" w:cs="Arial"/>
          <w:color w:val="2F2F2F"/>
        </w:rPr>
        <w:t xml:space="preserve"> </w:t>
      </w:r>
    </w:p>
    <w:p w14:paraId="498F5AE8" w14:textId="77777777" w:rsidR="00893F25" w:rsidRDefault="00893F25" w:rsidP="008B1D99">
      <w:pPr>
        <w:jc w:val="both"/>
        <w:rPr>
          <w:rFonts w:ascii="Arial" w:hAnsi="Arial" w:cs="Arial"/>
          <w:color w:val="2F2F2F"/>
        </w:rPr>
      </w:pPr>
    </w:p>
    <w:p w14:paraId="72BE0DF0" w14:textId="77777777" w:rsidR="00893F25" w:rsidRDefault="00112EED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Applicants with a grade C/4 in GCSE Art or no Art at GCSE/A-level may be invited for a portfolio interview.</w:t>
      </w:r>
      <w:r w:rsidR="00FD07D8">
        <w:rPr>
          <w:rFonts w:ascii="Arial" w:hAnsi="Arial" w:cs="Arial"/>
          <w:color w:val="2F2F2F"/>
          <w:shd w:val="clear" w:color="auto" w:fill="FDFDFD"/>
        </w:rPr>
        <w:t xml:space="preserve"> </w:t>
      </w:r>
      <w:r w:rsidR="00893F25">
        <w:rPr>
          <w:rFonts w:ascii="Arial" w:hAnsi="Arial" w:cs="Arial"/>
          <w:color w:val="2F2F2F"/>
          <w:shd w:val="clear" w:color="auto" w:fill="FDFDFD"/>
        </w:rPr>
        <w:t>G</w:t>
      </w:r>
      <w:r w:rsidRPr="007C5F71">
        <w:rPr>
          <w:rFonts w:ascii="Arial" w:hAnsi="Arial" w:cs="Arial"/>
          <w:color w:val="2F2F2F"/>
          <w:shd w:val="clear" w:color="auto" w:fill="FDFDFD"/>
        </w:rPr>
        <w:t xml:space="preserve">uidance for applicants preparing an art portfolio can be found at http://go.qub.ac.uk/k100portfolio. </w:t>
      </w:r>
      <w:r w:rsidR="00FD07D8">
        <w:rPr>
          <w:rFonts w:ascii="Arial" w:hAnsi="Arial" w:cs="Arial"/>
          <w:color w:val="2F2F2F"/>
          <w:shd w:val="clear" w:color="auto" w:fill="FDFDFD"/>
        </w:rPr>
        <w:t xml:space="preserve"> </w:t>
      </w:r>
    </w:p>
    <w:p w14:paraId="55EE7149" w14:textId="77777777" w:rsidR="00893F25" w:rsidRDefault="00893F25" w:rsidP="008B1D99">
      <w:pPr>
        <w:jc w:val="both"/>
        <w:rPr>
          <w:rFonts w:ascii="Arial" w:hAnsi="Arial" w:cs="Arial"/>
          <w:color w:val="2F2F2F"/>
          <w:shd w:val="clear" w:color="auto" w:fill="FDFDFD"/>
        </w:rPr>
      </w:pPr>
    </w:p>
    <w:p w14:paraId="0E0D9D90" w14:textId="26F2DED8" w:rsidR="007C742E" w:rsidRPr="007C5F71" w:rsidRDefault="00112EED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Neither Technology and Design nor Craft, Design and Technology are considered an alternative to Art.</w:t>
      </w:r>
    </w:p>
    <w:p w14:paraId="3B626612" w14:textId="77777777" w:rsidR="00816F10" w:rsidRPr="007C5F71" w:rsidRDefault="00816F10" w:rsidP="008B1D99">
      <w:pPr>
        <w:jc w:val="both"/>
        <w:rPr>
          <w:rFonts w:ascii="Arial" w:hAnsi="Arial" w:cs="Arial"/>
        </w:rPr>
      </w:pPr>
    </w:p>
    <w:p w14:paraId="48F28253" w14:textId="7BED29DF" w:rsidR="007C742E" w:rsidRPr="007C5F71" w:rsidRDefault="007C742E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(UU)</w:t>
      </w:r>
    </w:p>
    <w:p w14:paraId="1A7E966D" w14:textId="77777777" w:rsidR="00583DC8" w:rsidRPr="007C5F71" w:rsidRDefault="00583DC8" w:rsidP="008B1D99">
      <w:pPr>
        <w:jc w:val="both"/>
        <w:rPr>
          <w:rFonts w:ascii="Arial" w:hAnsi="Arial" w:cs="Arial"/>
        </w:rPr>
      </w:pPr>
    </w:p>
    <w:p w14:paraId="055D9923" w14:textId="60AE1BF8" w:rsidR="00583DC8" w:rsidRPr="007C5F71" w:rsidRDefault="00FD07D8" w:rsidP="008B1D99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A-l</w:t>
      </w:r>
      <w:r w:rsidR="00583DC8" w:rsidRPr="007C5F71">
        <w:rPr>
          <w:rFonts w:ascii="Arial" w:hAnsi="Arial" w:cs="Arial"/>
          <w:bCs/>
        </w:rPr>
        <w:t>evel requirement</w:t>
      </w:r>
    </w:p>
    <w:p w14:paraId="72C87667" w14:textId="0AB6CDD2" w:rsidR="000C0AFB" w:rsidRPr="007C5F71" w:rsidRDefault="000C0AFB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 xml:space="preserve">BBC to include 2 </w:t>
      </w:r>
      <w:r w:rsidR="00FD07D8">
        <w:rPr>
          <w:rFonts w:ascii="Arial" w:eastAsia="Times New Roman" w:hAnsi="Arial" w:cs="Arial"/>
          <w:color w:val="000000"/>
          <w:lang w:eastAsia="en-GB"/>
        </w:rPr>
        <w:t>A-l</w:t>
      </w:r>
      <w:r w:rsidRPr="007C5F71">
        <w:rPr>
          <w:rFonts w:ascii="Arial" w:eastAsia="Times New Roman" w:hAnsi="Arial" w:cs="Arial"/>
          <w:color w:val="000000"/>
          <w:lang w:eastAsia="en-GB"/>
        </w:rPr>
        <w:t>evels at minimum grades BB</w:t>
      </w:r>
    </w:p>
    <w:p w14:paraId="40B3AEC2" w14:textId="77777777" w:rsidR="00893F25" w:rsidRDefault="000C0AFB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 xml:space="preserve">Applicants may satisfy the requirements for one of the </w:t>
      </w:r>
      <w:r w:rsidR="00FD07D8">
        <w:rPr>
          <w:rFonts w:ascii="Arial" w:eastAsia="Times New Roman" w:hAnsi="Arial" w:cs="Arial"/>
          <w:color w:val="000000"/>
          <w:lang w:eastAsia="en-GB"/>
        </w:rPr>
        <w:t>A-l</w:t>
      </w:r>
      <w:r w:rsidRPr="007C5F71">
        <w:rPr>
          <w:rFonts w:ascii="Arial" w:eastAsia="Times New Roman" w:hAnsi="Arial" w:cs="Arial"/>
          <w:color w:val="000000"/>
          <w:lang w:eastAsia="en-GB"/>
        </w:rPr>
        <w:t>evel grade B requirements (or equivalent) by substituting a combination of alterative qualification to the same standard as defined by UCAS.</w:t>
      </w:r>
      <w:r w:rsidR="00FD07D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FD07D8" w:rsidRPr="007C5F71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0F735172" w14:textId="48442AEF" w:rsidR="000C0AFB" w:rsidRPr="007C5F71" w:rsidRDefault="000C0AFB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>Applicants will be required to submit a portfolio, except where the applicant has GCSE Art or GCSE Art &amp; Design at Grade A or higher.</w:t>
      </w:r>
      <w:r w:rsidR="00FD07D8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7C5F71">
        <w:rPr>
          <w:rFonts w:ascii="Arial" w:eastAsia="Times New Roman" w:hAnsi="Arial" w:cs="Arial"/>
          <w:color w:val="000000"/>
          <w:lang w:eastAsia="en-GB"/>
        </w:rPr>
        <w:t xml:space="preserve"> Where the applicant has GCSE Art or GCSE Art &amp; Design at Grade A or higher, a portfolio will not be required.</w:t>
      </w:r>
    </w:p>
    <w:p w14:paraId="0CD51E8A" w14:textId="77777777" w:rsidR="00CB68F4" w:rsidRDefault="00CB68F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560837FD" w14:textId="43902B2C" w:rsidR="00583DC8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Dietetics (UU)</w:t>
      </w:r>
    </w:p>
    <w:p w14:paraId="1458B9E2" w14:textId="10A20002" w:rsidR="002F2E5D" w:rsidRPr="007C5F71" w:rsidRDefault="00C276AD" w:rsidP="008B1D99">
      <w:pPr>
        <w:pStyle w:val="Heading2"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A-l</w:t>
      </w:r>
      <w:r w:rsidR="00583DC8" w:rsidRPr="007C5F71">
        <w:rPr>
          <w:rFonts w:ascii="Arial" w:hAnsi="Arial" w:cs="Arial"/>
          <w:b w:val="0"/>
          <w:color w:val="auto"/>
          <w:sz w:val="24"/>
          <w:szCs w:val="24"/>
        </w:rPr>
        <w:t xml:space="preserve">evel requirement </w:t>
      </w:r>
      <w:r w:rsidR="002F2E5D" w:rsidRPr="007C5F71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2ADFC5D4" w14:textId="2038EAC4" w:rsidR="00816F10" w:rsidRPr="007C5F71" w:rsidRDefault="00816F10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 xml:space="preserve">Grades BBB (to include 2 subjects from Chemistry, Physics, Mathematics, Biology, Nutrition &amp; Food Science of which Chemistry is preferred). </w:t>
      </w:r>
      <w:r w:rsidR="00C276AD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7C5F71">
        <w:rPr>
          <w:rFonts w:ascii="Arial" w:eastAsia="Times New Roman" w:hAnsi="Arial" w:cs="Arial"/>
          <w:color w:val="000000"/>
          <w:lang w:eastAsia="en-GB"/>
        </w:rPr>
        <w:t xml:space="preserve">Single Award Life &amp; Health Sciences is accepted as a science subject along with a second science from </w:t>
      </w:r>
      <w:r w:rsidR="00C276AD">
        <w:rPr>
          <w:rFonts w:ascii="Arial" w:eastAsia="Times New Roman" w:hAnsi="Arial" w:cs="Arial"/>
          <w:color w:val="000000"/>
          <w:lang w:eastAsia="en-GB"/>
        </w:rPr>
        <w:t>A-l</w:t>
      </w:r>
      <w:r w:rsidRPr="007C5F71">
        <w:rPr>
          <w:rFonts w:ascii="Arial" w:eastAsia="Times New Roman" w:hAnsi="Arial" w:cs="Arial"/>
          <w:color w:val="000000"/>
          <w:lang w:eastAsia="en-GB"/>
        </w:rPr>
        <w:t>evel Biology, Chemistry or Physics. Applied Science Double Award and Life &amp; Health Sciences Double Award are acceptable.</w:t>
      </w:r>
    </w:p>
    <w:p w14:paraId="65B52EBB" w14:textId="61EF5BFE" w:rsidR="00816F10" w:rsidRPr="007C5F71" w:rsidRDefault="00816F10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>BTEC Award profile of D (to include subject requirements) </w:t>
      </w:r>
      <w:r w:rsidRPr="007C5F71">
        <w:rPr>
          <w:rFonts w:ascii="Arial" w:eastAsia="Times New Roman" w:hAnsi="Arial" w:cs="Arial"/>
          <w:b/>
          <w:bCs/>
          <w:color w:val="000000"/>
          <w:lang w:eastAsia="en-GB"/>
        </w:rPr>
        <w:t>plus</w:t>
      </w:r>
      <w:r w:rsidRPr="007C5F71">
        <w:rPr>
          <w:rFonts w:ascii="Arial" w:eastAsia="Times New Roman" w:hAnsi="Arial" w:cs="Arial"/>
          <w:color w:val="000000"/>
          <w:lang w:eastAsia="en-GB"/>
        </w:rPr>
        <w:t> </w:t>
      </w:r>
      <w:r w:rsidR="00C276AD">
        <w:rPr>
          <w:rFonts w:ascii="Arial" w:eastAsia="Times New Roman" w:hAnsi="Arial" w:cs="Arial"/>
          <w:color w:val="000000"/>
          <w:lang w:eastAsia="en-GB"/>
        </w:rPr>
        <w:t>A-l</w:t>
      </w:r>
      <w:r w:rsidRPr="007C5F71">
        <w:rPr>
          <w:rFonts w:ascii="Arial" w:eastAsia="Times New Roman" w:hAnsi="Arial" w:cs="Arial"/>
          <w:color w:val="000000"/>
          <w:lang w:eastAsia="en-GB"/>
        </w:rPr>
        <w:t>evel Grades BB to include 1 core science subject from above.</w:t>
      </w:r>
    </w:p>
    <w:p w14:paraId="5213E7EE" w14:textId="77777777" w:rsidR="001F12D4" w:rsidRDefault="001F12D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72CE982B" w14:textId="14DF357E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Speech and Language Therapy (UU) </w:t>
      </w:r>
    </w:p>
    <w:p w14:paraId="7AB09A76" w14:textId="77777777" w:rsidR="00816F10" w:rsidRPr="007C5F71" w:rsidRDefault="00816F10" w:rsidP="008B1D99">
      <w:pPr>
        <w:jc w:val="both"/>
        <w:rPr>
          <w:rFonts w:ascii="Arial" w:hAnsi="Arial" w:cs="Arial"/>
        </w:rPr>
      </w:pPr>
    </w:p>
    <w:p w14:paraId="64228FFC" w14:textId="766DBDFE" w:rsidR="00816F10" w:rsidRPr="007C5F71" w:rsidRDefault="00816F10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000000"/>
          <w:shd w:val="clear" w:color="auto" w:fill="FFFFFF"/>
        </w:rPr>
        <w:t xml:space="preserve">The </w:t>
      </w:r>
      <w:r w:rsidR="00C276AD">
        <w:rPr>
          <w:rFonts w:ascii="Arial" w:hAnsi="Arial" w:cs="Arial"/>
          <w:color w:val="000000"/>
          <w:shd w:val="clear" w:color="auto" w:fill="FFFFFF"/>
        </w:rPr>
        <w:t>A-l</w:t>
      </w:r>
      <w:r w:rsidRPr="007C5F71">
        <w:rPr>
          <w:rFonts w:ascii="Arial" w:hAnsi="Arial" w:cs="Arial"/>
          <w:color w:val="000000"/>
          <w:shd w:val="clear" w:color="auto" w:fill="FFFFFF"/>
        </w:rPr>
        <w:t xml:space="preserve">evel requirement for this course is BBB. </w:t>
      </w:r>
    </w:p>
    <w:p w14:paraId="2F3EA352" w14:textId="77777777" w:rsidR="001F12D4" w:rsidRDefault="001F12D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1CFA9EC6" w14:textId="60B58866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Nursing (QUB, UU) </w:t>
      </w:r>
    </w:p>
    <w:p w14:paraId="55A9DECE" w14:textId="77777777" w:rsidR="002F2E5D" w:rsidRPr="007C5F71" w:rsidRDefault="002F2E5D" w:rsidP="008B1D99">
      <w:pPr>
        <w:pStyle w:val="BodyTextIndent"/>
        <w:ind w:left="720"/>
        <w:jc w:val="both"/>
        <w:outlineLvl w:val="0"/>
        <w:rPr>
          <w:rFonts w:ascii="Arial" w:hAnsi="Arial" w:cs="Arial"/>
        </w:rPr>
      </w:pPr>
    </w:p>
    <w:p w14:paraId="70D56C9C" w14:textId="3F12B519" w:rsidR="00D3142A" w:rsidRPr="007C5F71" w:rsidRDefault="005C0EA3" w:rsidP="008B1D99">
      <w:pPr>
        <w:pStyle w:val="BodyTextIndent"/>
        <w:ind w:left="0"/>
        <w:jc w:val="both"/>
        <w:outlineLvl w:val="0"/>
        <w:rPr>
          <w:rFonts w:ascii="Arial" w:hAnsi="Arial" w:cs="Arial"/>
          <w:color w:val="0E0D0D"/>
          <w:shd w:val="clear" w:color="auto" w:fill="FFFFFF"/>
        </w:rPr>
      </w:pPr>
      <w:r>
        <w:rPr>
          <w:rFonts w:ascii="Arial" w:hAnsi="Arial" w:cs="Arial"/>
          <w:color w:val="0E0D0D"/>
          <w:shd w:val="clear" w:color="auto" w:fill="FFFFFF"/>
        </w:rPr>
        <w:t>(</w:t>
      </w:r>
      <w:r w:rsidR="002F2E5D" w:rsidRPr="007C5F71">
        <w:rPr>
          <w:rFonts w:ascii="Arial" w:hAnsi="Arial" w:cs="Arial"/>
          <w:color w:val="0E0D0D"/>
          <w:shd w:val="clear" w:color="auto" w:fill="FFFFFF"/>
        </w:rPr>
        <w:t>QUB</w:t>
      </w:r>
      <w:r w:rsidR="00D3142A" w:rsidRPr="007C5F71">
        <w:rPr>
          <w:rFonts w:ascii="Arial" w:hAnsi="Arial" w:cs="Arial"/>
          <w:color w:val="0E0D0D"/>
          <w:shd w:val="clear" w:color="auto" w:fill="FFFFFF"/>
        </w:rPr>
        <w:t xml:space="preserve"> Adult</w:t>
      </w:r>
      <w:r>
        <w:rPr>
          <w:rFonts w:ascii="Arial" w:hAnsi="Arial" w:cs="Arial"/>
          <w:color w:val="0E0D0D"/>
          <w:shd w:val="clear" w:color="auto" w:fill="FFFFFF"/>
        </w:rPr>
        <w:t>)</w:t>
      </w:r>
    </w:p>
    <w:p w14:paraId="62958E71" w14:textId="77777777" w:rsidR="001F12D4" w:rsidRDefault="001F12D4" w:rsidP="001F12D4">
      <w:pPr>
        <w:jc w:val="both"/>
        <w:rPr>
          <w:rFonts w:ascii="Arial" w:eastAsia="Times New Roman" w:hAnsi="Arial" w:cs="Arial"/>
          <w:b/>
          <w:bCs/>
          <w:color w:val="2F2F2F"/>
          <w:lang w:eastAsia="en-GB"/>
        </w:rPr>
      </w:pPr>
    </w:p>
    <w:p w14:paraId="08D5FC2E" w14:textId="77777777" w:rsidR="001F12D4" w:rsidRDefault="001F12D4" w:rsidP="001F12D4">
      <w:pPr>
        <w:jc w:val="both"/>
        <w:rPr>
          <w:rFonts w:ascii="Arial" w:eastAsia="Times New Roman" w:hAnsi="Arial" w:cs="Arial"/>
          <w:b/>
          <w:bCs/>
          <w:color w:val="2F2F2F"/>
          <w:lang w:eastAsia="en-GB"/>
        </w:rPr>
      </w:pPr>
      <w:r w:rsidRPr="007C5F71">
        <w:rPr>
          <w:rFonts w:ascii="Arial" w:eastAsia="Times New Roman" w:hAnsi="Arial" w:cs="Arial"/>
          <w:b/>
          <w:bCs/>
          <w:color w:val="2F2F2F"/>
          <w:lang w:eastAsia="en-GB"/>
        </w:rPr>
        <w:t>All applicants</w:t>
      </w:r>
    </w:p>
    <w:p w14:paraId="4721EA82" w14:textId="77777777" w:rsidR="001F12D4" w:rsidRDefault="001F12D4" w:rsidP="001F12D4">
      <w:pPr>
        <w:jc w:val="both"/>
        <w:rPr>
          <w:rFonts w:ascii="Arial" w:eastAsia="Times New Roman" w:hAnsi="Arial" w:cs="Arial"/>
          <w:b/>
          <w:bCs/>
          <w:color w:val="2F2F2F"/>
          <w:lang w:eastAsia="en-GB"/>
        </w:rPr>
      </w:pPr>
    </w:p>
    <w:p w14:paraId="37A1443C" w14:textId="77777777" w:rsidR="005C0EA3" w:rsidRDefault="001F12D4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>This information is prepared in advance of the academic year to which it</w:t>
      </w:r>
      <w:r w:rsidR="00CB68F4">
        <w:rPr>
          <w:rFonts w:ascii="Arial" w:eastAsia="Times New Roman" w:hAnsi="Arial" w:cs="Arial"/>
          <w:color w:val="2F2F2F"/>
          <w:lang w:eastAsia="en-GB"/>
        </w:rPr>
        <w:t xml:space="preserve"> </w:t>
      </w:r>
      <w:r w:rsidRPr="007C5F71">
        <w:rPr>
          <w:rFonts w:ascii="Arial" w:eastAsia="Times New Roman" w:hAnsi="Arial" w:cs="Arial"/>
          <w:color w:val="2F2F2F"/>
          <w:lang w:eastAsia="en-GB"/>
        </w:rPr>
        <w:t xml:space="preserve">relates and the grades stated should be treated as a guide only and entrance requirements are reviewed annually. </w:t>
      </w:r>
    </w:p>
    <w:p w14:paraId="27A8AB36" w14:textId="77777777" w:rsidR="005C0EA3" w:rsidRDefault="005C0EA3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</w:p>
    <w:p w14:paraId="12761FDC" w14:textId="77777777" w:rsidR="005C0EA3" w:rsidRDefault="001F12D4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>Overall academic background will be taken into account when considering applications and additional academic criteria may have to be applied at shortlisting, depending on the volume of applications.</w:t>
      </w:r>
      <w:r w:rsidRPr="007C5F71">
        <w:rPr>
          <w:rFonts w:ascii="Arial" w:eastAsia="Times New Roman" w:hAnsi="Arial" w:cs="Arial"/>
          <w:color w:val="2F2F2F"/>
          <w:lang w:eastAsia="en-GB"/>
        </w:rPr>
        <w:br/>
      </w:r>
      <w:r w:rsidRPr="007C5F71">
        <w:rPr>
          <w:rFonts w:ascii="Arial" w:eastAsia="Times New Roman" w:hAnsi="Arial" w:cs="Arial"/>
          <w:color w:val="2F2F2F"/>
          <w:lang w:eastAsia="en-GB"/>
        </w:rPr>
        <w:lastRenderedPageBreak/>
        <w:br/>
      </w:r>
    </w:p>
    <w:p w14:paraId="5DAE2C8C" w14:textId="58B106F9" w:rsidR="00607918" w:rsidRDefault="001F12D4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 xml:space="preserve">All applicants (except Access/Foundation applicants) must normally have a minimum of 5 GCSEs at grade C to include English Language or an equivalent qualification acceptable to the University, Mathematics and a Science subject (i.e. Biology/Human Biology, Chemistry, Physics, </w:t>
      </w:r>
      <w:r w:rsidR="00CB68F4">
        <w:rPr>
          <w:rFonts w:ascii="Arial" w:eastAsia="Times New Roman" w:hAnsi="Arial" w:cs="Arial"/>
          <w:color w:val="2F2F2F"/>
          <w:lang w:eastAsia="en-GB"/>
        </w:rPr>
        <w:t xml:space="preserve">          </w:t>
      </w:r>
      <w:r w:rsidRPr="007C5F71">
        <w:rPr>
          <w:rFonts w:ascii="Arial" w:eastAsia="Times New Roman" w:hAnsi="Arial" w:cs="Arial"/>
          <w:color w:val="2F2F2F"/>
          <w:lang w:eastAsia="en-GB"/>
        </w:rPr>
        <w:t xml:space="preserve">Double Award Science or Single Award Science). </w:t>
      </w:r>
      <w:r w:rsidR="00607918">
        <w:rPr>
          <w:rFonts w:ascii="Arial" w:eastAsia="Times New Roman" w:hAnsi="Arial" w:cs="Arial"/>
          <w:color w:val="2F2F2F"/>
          <w:lang w:eastAsia="en-GB"/>
        </w:rPr>
        <w:t xml:space="preserve"> </w:t>
      </w:r>
      <w:r w:rsidRPr="007C5F71">
        <w:rPr>
          <w:rFonts w:ascii="Arial" w:eastAsia="Times New Roman" w:hAnsi="Arial" w:cs="Arial"/>
          <w:color w:val="2F2F2F"/>
          <w:lang w:eastAsia="en-GB"/>
        </w:rPr>
        <w:t>GCSE/BTEC Applied Science is not acceptable in lieu of GCSE Science.</w:t>
      </w:r>
      <w:r w:rsidR="00607918" w:rsidRPr="007C5F71">
        <w:rPr>
          <w:rFonts w:ascii="Arial" w:eastAsia="Times New Roman" w:hAnsi="Arial" w:cs="Arial"/>
          <w:color w:val="2F2F2F"/>
          <w:lang w:eastAsia="en-GB"/>
        </w:rPr>
        <w:t xml:space="preserve"> </w:t>
      </w:r>
    </w:p>
    <w:p w14:paraId="77DDA9E4" w14:textId="77777777" w:rsidR="00607918" w:rsidRDefault="00607918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</w:p>
    <w:p w14:paraId="27379CDE" w14:textId="7DEFE97F" w:rsidR="001F12D4" w:rsidRDefault="001F12D4" w:rsidP="001F12D4">
      <w:pPr>
        <w:jc w:val="both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>Applicants offering Access/Foundation courses must also have a grade C in GCSE Mathematics and a Science subject (see above) or an equivalent qualification acceptable to the University. Within an Access programme, a pass in NICATS Mathematics and a pass in one Level 3 Biology or Chemistry or Physics module would fulfil the GCSE Mathematics and Science requirements.</w:t>
      </w:r>
      <w:r w:rsidRPr="007C5F71">
        <w:rPr>
          <w:rFonts w:ascii="Arial" w:eastAsia="Times New Roman" w:hAnsi="Arial" w:cs="Arial"/>
          <w:color w:val="2F2F2F"/>
          <w:lang w:eastAsia="en-GB"/>
        </w:rPr>
        <w:br/>
      </w:r>
      <w:r w:rsidRPr="007C5F71">
        <w:rPr>
          <w:rFonts w:ascii="Arial" w:eastAsia="Times New Roman" w:hAnsi="Arial" w:cs="Arial"/>
          <w:color w:val="2F2F2F"/>
          <w:lang w:eastAsia="en-GB"/>
        </w:rPr>
        <w:br/>
        <w:t>In addition to the GCSE requirements, or equivalent, applicants must offer one of the following qualifications:</w:t>
      </w:r>
    </w:p>
    <w:p w14:paraId="0E9A6110" w14:textId="77777777" w:rsidR="001F12D4" w:rsidRDefault="001F12D4" w:rsidP="001F12D4">
      <w:pPr>
        <w:pStyle w:val="BodyTextIndent"/>
        <w:ind w:left="0"/>
        <w:jc w:val="both"/>
        <w:outlineLvl w:val="0"/>
        <w:rPr>
          <w:rFonts w:ascii="Arial" w:eastAsia="Times New Roman" w:hAnsi="Arial" w:cs="Arial"/>
          <w:color w:val="2F2F2F"/>
          <w:lang w:eastAsia="en-GB"/>
        </w:rPr>
      </w:pPr>
    </w:p>
    <w:p w14:paraId="4BFE93A7" w14:textId="6C18DAD8" w:rsidR="001F12D4" w:rsidRPr="007C5F71" w:rsidRDefault="00607918" w:rsidP="001F12D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A-l</w:t>
      </w:r>
      <w:r w:rsidR="001F12D4" w:rsidRPr="007C5F71">
        <w:rPr>
          <w:rFonts w:ascii="Arial" w:hAnsi="Arial" w:cs="Arial"/>
          <w:bCs/>
        </w:rPr>
        <w:t>evel requirement</w:t>
      </w:r>
    </w:p>
    <w:p w14:paraId="4E5BD205" w14:textId="77777777" w:rsidR="00050804" w:rsidRDefault="001F12D4" w:rsidP="001F12D4">
      <w:pPr>
        <w:pStyle w:val="BodyTextIndent"/>
        <w:ind w:left="0"/>
        <w:jc w:val="both"/>
        <w:outlineLvl w:val="0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br/>
        <w:t>BCC including a relevant Science (Biology/Human Biology, Chemistry, Life &amp; Health Sciences, Mathematics or Physics)</w:t>
      </w:r>
      <w:r w:rsidR="00CB68F4" w:rsidRPr="007C5F71">
        <w:rPr>
          <w:rFonts w:ascii="Arial" w:eastAsia="Times New Roman" w:hAnsi="Arial" w:cs="Arial"/>
          <w:color w:val="2F2F2F"/>
          <w:lang w:eastAsia="en-GB"/>
        </w:rPr>
        <w:t xml:space="preserve"> </w:t>
      </w:r>
    </w:p>
    <w:p w14:paraId="04BE0D31" w14:textId="77777777" w:rsidR="00A94078" w:rsidRDefault="001F12D4" w:rsidP="001F12D4">
      <w:pPr>
        <w:pStyle w:val="BodyTextIndent"/>
        <w:ind w:left="0"/>
        <w:jc w:val="both"/>
        <w:outlineLvl w:val="0"/>
        <w:rPr>
          <w:rFonts w:ascii="Arial" w:eastAsia="Times New Roman" w:hAnsi="Arial" w:cs="Arial"/>
          <w:color w:val="2F2F2F"/>
          <w:lang w:eastAsia="en-GB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>OR</w:t>
      </w:r>
      <w:r w:rsidR="00050804">
        <w:rPr>
          <w:rFonts w:ascii="Arial" w:eastAsia="Times New Roman" w:hAnsi="Arial" w:cs="Arial"/>
          <w:color w:val="2F2F2F"/>
          <w:lang w:eastAsia="en-GB"/>
        </w:rPr>
        <w:t xml:space="preserve"> </w:t>
      </w:r>
    </w:p>
    <w:p w14:paraId="46B48C77" w14:textId="531DC7F4" w:rsidR="00112EED" w:rsidRPr="007C5F71" w:rsidRDefault="001F12D4" w:rsidP="001F12D4">
      <w:pPr>
        <w:pStyle w:val="BodyTextIndent"/>
        <w:ind w:left="0"/>
        <w:jc w:val="both"/>
        <w:outlineLvl w:val="0"/>
        <w:rPr>
          <w:rFonts w:ascii="Arial" w:hAnsi="Arial" w:cs="Arial"/>
          <w:color w:val="0E0D0D"/>
          <w:shd w:val="clear" w:color="auto" w:fill="FFFFFF"/>
        </w:rPr>
      </w:pPr>
      <w:r w:rsidRPr="007C5F71">
        <w:rPr>
          <w:rFonts w:ascii="Arial" w:eastAsia="Times New Roman" w:hAnsi="Arial" w:cs="Arial"/>
          <w:color w:val="2F2F2F"/>
          <w:lang w:eastAsia="en-GB"/>
        </w:rPr>
        <w:t>BBC where a relevant Science subject is not offered</w:t>
      </w:r>
    </w:p>
    <w:p w14:paraId="088BF84C" w14:textId="77777777" w:rsidR="00583DC8" w:rsidRPr="007C5F71" w:rsidRDefault="00583DC8" w:rsidP="008B1D99">
      <w:pPr>
        <w:pStyle w:val="BodyTextIndent"/>
        <w:ind w:left="0"/>
        <w:jc w:val="both"/>
        <w:outlineLvl w:val="0"/>
        <w:rPr>
          <w:rFonts w:ascii="Arial" w:hAnsi="Arial" w:cs="Arial"/>
          <w:color w:val="0E0D0D"/>
          <w:shd w:val="clear" w:color="auto" w:fill="FFFFFF"/>
        </w:rPr>
      </w:pPr>
    </w:p>
    <w:p w14:paraId="7CC13D9E" w14:textId="4685EB00" w:rsidR="00164232" w:rsidRPr="007C5F71" w:rsidRDefault="005C0EA3" w:rsidP="008B1D99">
      <w:pPr>
        <w:pStyle w:val="BodyTextIndent"/>
        <w:ind w:left="0"/>
        <w:jc w:val="both"/>
        <w:outlineLvl w:val="0"/>
        <w:rPr>
          <w:rFonts w:ascii="Arial" w:hAnsi="Arial" w:cs="Arial"/>
          <w:color w:val="0E0D0D"/>
          <w:shd w:val="clear" w:color="auto" w:fill="FFFFFF"/>
        </w:rPr>
      </w:pPr>
      <w:r>
        <w:rPr>
          <w:rFonts w:ascii="Arial" w:hAnsi="Arial" w:cs="Arial"/>
          <w:color w:val="0E0D0D"/>
          <w:shd w:val="clear" w:color="auto" w:fill="FFFFFF"/>
        </w:rPr>
        <w:t>(</w:t>
      </w:r>
      <w:r w:rsidR="007C742E" w:rsidRPr="007C5F71">
        <w:rPr>
          <w:rFonts w:ascii="Arial" w:hAnsi="Arial" w:cs="Arial"/>
          <w:color w:val="0E0D0D"/>
          <w:shd w:val="clear" w:color="auto" w:fill="FFFFFF"/>
        </w:rPr>
        <w:t>UU Adult</w:t>
      </w:r>
      <w:r>
        <w:rPr>
          <w:rFonts w:ascii="Arial" w:hAnsi="Arial" w:cs="Arial"/>
          <w:color w:val="0E0D0D"/>
          <w:shd w:val="clear" w:color="auto" w:fill="FFFFFF"/>
        </w:rPr>
        <w:t>)</w:t>
      </w:r>
    </w:p>
    <w:p w14:paraId="1C65D794" w14:textId="1795038C" w:rsidR="00084913" w:rsidRPr="007C5F71" w:rsidRDefault="00084913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 xml:space="preserve">The </w:t>
      </w:r>
      <w:r w:rsidR="005C0EA3">
        <w:rPr>
          <w:rFonts w:ascii="Arial" w:eastAsia="Times New Roman" w:hAnsi="Arial" w:cs="Arial"/>
          <w:color w:val="000000"/>
          <w:lang w:eastAsia="en-GB"/>
        </w:rPr>
        <w:t>A-level</w:t>
      </w:r>
      <w:r w:rsidRPr="007C5F71">
        <w:rPr>
          <w:rFonts w:ascii="Arial" w:eastAsia="Times New Roman" w:hAnsi="Arial" w:cs="Arial"/>
          <w:color w:val="000000"/>
          <w:lang w:eastAsia="en-GB"/>
        </w:rPr>
        <w:t xml:space="preserve"> requirement for this course is BBC.</w:t>
      </w:r>
    </w:p>
    <w:p w14:paraId="0A0C01F1" w14:textId="77777777" w:rsidR="00084913" w:rsidRPr="007C5F71" w:rsidRDefault="00084913" w:rsidP="008B1D99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lang w:eastAsia="en-GB"/>
        </w:rPr>
      </w:pPr>
      <w:r w:rsidRPr="007C5F71">
        <w:rPr>
          <w:rFonts w:ascii="Arial" w:eastAsia="Times New Roman" w:hAnsi="Arial" w:cs="Arial"/>
          <w:color w:val="000000"/>
          <w:lang w:eastAsia="en-GB"/>
        </w:rPr>
        <w:t>You may satisfy the requirement for the A-level C grade by substituting a combination of alternative qualifications recognised by the University.</w:t>
      </w:r>
    </w:p>
    <w:p w14:paraId="1A954AC0" w14:textId="77777777" w:rsidR="005C0EA3" w:rsidRDefault="005C0EA3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09B31E5F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Physiotherapy (UU)</w:t>
      </w:r>
    </w:p>
    <w:p w14:paraId="37A0CF3F" w14:textId="77777777" w:rsidR="00084913" w:rsidRPr="007C5F71" w:rsidRDefault="00084913" w:rsidP="008B1D99">
      <w:pPr>
        <w:jc w:val="both"/>
        <w:rPr>
          <w:rFonts w:ascii="Arial" w:hAnsi="Arial" w:cs="Arial"/>
        </w:rPr>
      </w:pPr>
    </w:p>
    <w:p w14:paraId="2F3B6839" w14:textId="0054064D" w:rsidR="00084913" w:rsidRPr="007C5F71" w:rsidRDefault="00084913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000000"/>
          <w:shd w:val="clear" w:color="auto" w:fill="FFFFFF"/>
        </w:rPr>
        <w:t xml:space="preserve">The </w:t>
      </w:r>
      <w:r w:rsidR="005C0EA3">
        <w:rPr>
          <w:rFonts w:ascii="Arial" w:hAnsi="Arial" w:cs="Arial"/>
          <w:color w:val="000000"/>
          <w:shd w:val="clear" w:color="auto" w:fill="FFFFFF"/>
        </w:rPr>
        <w:t>A-level</w:t>
      </w:r>
      <w:r w:rsidRPr="007C5F71">
        <w:rPr>
          <w:rFonts w:ascii="Arial" w:hAnsi="Arial" w:cs="Arial"/>
          <w:color w:val="000000"/>
          <w:shd w:val="clear" w:color="auto" w:fill="FFFFFF"/>
        </w:rPr>
        <w:t xml:space="preserve"> requirement for this course is BBB to include a grade B from one of the following: Maths, Physics, Chemistry, Biology, CCEA Single Award Life &amp; Health Sciences (first taught September 2016), Double Award Life &amp; Health Sciences (grade BB) or Double Award Applied Science (grade BB).</w:t>
      </w:r>
    </w:p>
    <w:p w14:paraId="32827A10" w14:textId="77777777" w:rsidR="005C0EA3" w:rsidRDefault="005C0EA3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151A1F5D" w14:textId="77777777" w:rsidR="002F2E5D" w:rsidRPr="007C5F71" w:rsidRDefault="009355A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Diagnostic Radio</w:t>
      </w:r>
      <w:r w:rsidR="007C742E" w:rsidRPr="007C5F71">
        <w:rPr>
          <w:rFonts w:ascii="Arial" w:hAnsi="Arial" w:cs="Arial"/>
          <w:sz w:val="24"/>
          <w:szCs w:val="24"/>
        </w:rPr>
        <w:t xml:space="preserve">graphy and Imaging </w:t>
      </w:r>
      <w:r w:rsidR="002F2E5D" w:rsidRPr="007C5F71">
        <w:rPr>
          <w:rFonts w:ascii="Arial" w:hAnsi="Arial" w:cs="Arial"/>
          <w:sz w:val="24"/>
          <w:szCs w:val="24"/>
        </w:rPr>
        <w:t xml:space="preserve">(UU) </w:t>
      </w:r>
    </w:p>
    <w:p w14:paraId="2631DF4B" w14:textId="77777777" w:rsidR="00164232" w:rsidRPr="007C5F71" w:rsidRDefault="00164232" w:rsidP="008B1D99">
      <w:pPr>
        <w:jc w:val="both"/>
        <w:rPr>
          <w:rFonts w:ascii="Arial" w:hAnsi="Arial" w:cs="Arial"/>
        </w:rPr>
      </w:pPr>
    </w:p>
    <w:p w14:paraId="6250160A" w14:textId="2FBD2B8E" w:rsidR="007C742E" w:rsidRPr="007C5F71" w:rsidRDefault="00084913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000000"/>
          <w:shd w:val="clear" w:color="auto" w:fill="FFFFFF"/>
        </w:rPr>
        <w:t xml:space="preserve">The </w:t>
      </w:r>
      <w:r w:rsidR="005C0EA3">
        <w:rPr>
          <w:rFonts w:ascii="Arial" w:hAnsi="Arial" w:cs="Arial"/>
          <w:color w:val="000000"/>
          <w:shd w:val="clear" w:color="auto" w:fill="FFFFFF"/>
        </w:rPr>
        <w:t>A-level</w:t>
      </w:r>
      <w:r w:rsidRPr="007C5F71">
        <w:rPr>
          <w:rFonts w:ascii="Arial" w:hAnsi="Arial" w:cs="Arial"/>
          <w:color w:val="000000"/>
          <w:shd w:val="clear" w:color="auto" w:fill="FFFFFF"/>
        </w:rPr>
        <w:t xml:space="preserve"> requirement for this course is BBB to include a grade B from one of the following: Maths, Physics, Chemistry, Biology, CCEA Single Award Life &amp; Health Sciences (first taught September 2016), Double Award Life &amp; Health Sciences (grade BB) or Double Award Applied Science (grade BB).</w:t>
      </w:r>
    </w:p>
    <w:p w14:paraId="356A56A6" w14:textId="77777777" w:rsidR="00084913" w:rsidRPr="007C5F71" w:rsidRDefault="00084913" w:rsidP="008B1D99">
      <w:pPr>
        <w:jc w:val="both"/>
        <w:rPr>
          <w:rFonts w:ascii="Arial" w:hAnsi="Arial" w:cs="Arial"/>
          <w:b/>
          <w:color w:val="4F81BD" w:themeColor="accent1"/>
        </w:rPr>
      </w:pPr>
    </w:p>
    <w:p w14:paraId="073CC48D" w14:textId="77777777" w:rsidR="005C0EA3" w:rsidRDefault="005C0EA3" w:rsidP="008B1D99">
      <w:pPr>
        <w:jc w:val="both"/>
        <w:rPr>
          <w:rFonts w:ascii="Arial" w:hAnsi="Arial" w:cs="Arial"/>
          <w:b/>
          <w:color w:val="4F81BD" w:themeColor="accent1"/>
        </w:rPr>
      </w:pPr>
    </w:p>
    <w:p w14:paraId="4B8AF00D" w14:textId="77777777" w:rsidR="007C742E" w:rsidRPr="007C5F71" w:rsidRDefault="007C742E" w:rsidP="008B1D99">
      <w:pPr>
        <w:jc w:val="both"/>
        <w:rPr>
          <w:rFonts w:ascii="Arial" w:hAnsi="Arial" w:cs="Arial"/>
          <w:b/>
          <w:color w:val="4F81BD" w:themeColor="accent1"/>
        </w:rPr>
      </w:pPr>
      <w:r w:rsidRPr="007C5F71">
        <w:rPr>
          <w:rFonts w:ascii="Arial" w:hAnsi="Arial" w:cs="Arial"/>
          <w:b/>
          <w:color w:val="4F81BD" w:themeColor="accent1"/>
        </w:rPr>
        <w:t>Radiotherapy and Oncology (UU)</w:t>
      </w:r>
    </w:p>
    <w:p w14:paraId="2C280315" w14:textId="77777777" w:rsidR="00084913" w:rsidRPr="007C5F71" w:rsidRDefault="00084913" w:rsidP="008B1D99">
      <w:pPr>
        <w:jc w:val="both"/>
        <w:rPr>
          <w:rFonts w:ascii="Arial" w:hAnsi="Arial" w:cs="Arial"/>
          <w:b/>
          <w:color w:val="4F81BD" w:themeColor="accent1"/>
        </w:rPr>
      </w:pPr>
    </w:p>
    <w:p w14:paraId="160B06BC" w14:textId="5BEE60E1" w:rsidR="00084913" w:rsidRPr="007C5F71" w:rsidRDefault="00084913" w:rsidP="008B1D99">
      <w:pPr>
        <w:jc w:val="both"/>
        <w:rPr>
          <w:rFonts w:ascii="Arial" w:hAnsi="Arial" w:cs="Arial"/>
          <w:b/>
          <w:color w:val="4F81BD" w:themeColor="accent1"/>
        </w:rPr>
      </w:pPr>
      <w:r w:rsidRPr="007C5F71">
        <w:rPr>
          <w:rFonts w:ascii="Arial" w:hAnsi="Arial" w:cs="Arial"/>
          <w:color w:val="000000"/>
          <w:shd w:val="clear" w:color="auto" w:fill="FFFFFF"/>
        </w:rPr>
        <w:t xml:space="preserve">The </w:t>
      </w:r>
      <w:r w:rsidR="005C0EA3">
        <w:rPr>
          <w:rFonts w:ascii="Arial" w:hAnsi="Arial" w:cs="Arial"/>
          <w:color w:val="000000"/>
          <w:shd w:val="clear" w:color="auto" w:fill="FFFFFF"/>
        </w:rPr>
        <w:t>A-level</w:t>
      </w:r>
      <w:r w:rsidRPr="007C5F71">
        <w:rPr>
          <w:rFonts w:ascii="Arial" w:hAnsi="Arial" w:cs="Arial"/>
          <w:color w:val="000000"/>
          <w:shd w:val="clear" w:color="auto" w:fill="FFFFFF"/>
        </w:rPr>
        <w:t xml:space="preserve"> requirement for this course is BBB to include a grade B from one of the following: Maths, Physics, Chemistry, Biology, Double Award Life &amp; Health Sciences (BB) or Double Award Applied Science (grade BB).</w:t>
      </w:r>
    </w:p>
    <w:p w14:paraId="79E4EC0D" w14:textId="77777777" w:rsidR="00084913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lastRenderedPageBreak/>
        <w:t>Sport and Exercise Science</w:t>
      </w:r>
      <w:r w:rsidR="00084913" w:rsidRPr="007C5F71">
        <w:rPr>
          <w:rFonts w:ascii="Arial" w:hAnsi="Arial" w:cs="Arial"/>
          <w:sz w:val="24"/>
          <w:szCs w:val="24"/>
        </w:rPr>
        <w:t xml:space="preserve"> with optional placement year</w:t>
      </w:r>
      <w:r w:rsidRPr="007C5F71">
        <w:rPr>
          <w:rFonts w:ascii="Arial" w:hAnsi="Arial" w:cs="Arial"/>
          <w:sz w:val="24"/>
          <w:szCs w:val="24"/>
        </w:rPr>
        <w:t xml:space="preserve"> (UU)</w:t>
      </w:r>
    </w:p>
    <w:p w14:paraId="6C6162DE" w14:textId="77777777" w:rsidR="005C0EA3" w:rsidRDefault="005C0EA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07B4353" w14:textId="3C8F487E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 xml:space="preserve">The </w:t>
      </w:r>
      <w:r w:rsidR="005C0EA3">
        <w:rPr>
          <w:rFonts w:ascii="Arial" w:hAnsi="Arial" w:cs="Arial"/>
          <w:color w:val="000000"/>
        </w:rPr>
        <w:t>A-level</w:t>
      </w:r>
      <w:r w:rsidRPr="007C5F71">
        <w:rPr>
          <w:rFonts w:ascii="Arial" w:hAnsi="Arial" w:cs="Arial"/>
          <w:color w:val="000000"/>
        </w:rPr>
        <w:t xml:space="preserve"> requirement for this course is AAB to include a grade A from one of the following: Biology, Chemistry, Mathematics, PE, Physics, Sports Studies, Sport Science &amp; Leisure Industry, Double Award Life &amp; Health Sciences (AB) or Double Award Applied Science (grade AB).</w:t>
      </w:r>
    </w:p>
    <w:p w14:paraId="43D2BF7D" w14:textId="77777777" w:rsidR="00084913" w:rsidRPr="007C5F71" w:rsidRDefault="00084913" w:rsidP="008B1D99">
      <w:pPr>
        <w:pStyle w:val="Heading3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Applied General Qualifications</w:t>
      </w:r>
    </w:p>
    <w:p w14:paraId="0708ED77" w14:textId="306005F6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Overall BTEC Level 3 QCF award profile D*DD in a sport or science based BTEC</w:t>
      </w:r>
    </w:p>
    <w:p w14:paraId="7C8A938B" w14:textId="77777777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OR</w:t>
      </w:r>
    </w:p>
    <w:p w14:paraId="6B4B26DE" w14:textId="6ED18E93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BTEC Level 3 RQF National Extended Diploma with DDD</w:t>
      </w:r>
    </w:p>
    <w:p w14:paraId="34EFF3EB" w14:textId="77777777" w:rsidR="005C0EA3" w:rsidRDefault="005C0EA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3D1EF7BA" w14:textId="77777777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You may also meet the course entry requirements with combinations of different qualifications to the same standard (provided subject requirements are met). Examples of combinations include:</w:t>
      </w:r>
    </w:p>
    <w:p w14:paraId="681275C2" w14:textId="78577FEE" w:rsidR="00084913" w:rsidRPr="007C5F71" w:rsidRDefault="005C0EA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A-</w:t>
      </w:r>
      <w:r w:rsidR="002A7EF0" w:rsidRPr="007C5F71">
        <w:rPr>
          <w:rFonts w:ascii="Arial" w:hAnsi="Arial" w:cs="Arial"/>
          <w:color w:val="000000"/>
        </w:rPr>
        <w:t>level</w:t>
      </w:r>
      <w:r w:rsidR="00084913" w:rsidRPr="007C5F71">
        <w:rPr>
          <w:rFonts w:ascii="Arial" w:hAnsi="Arial" w:cs="Arial"/>
          <w:color w:val="000000"/>
        </w:rPr>
        <w:t xml:space="preserve"> with BTEC Level 3 QCF Subsidiary Diploma or BTEC RQF National Extended Certificate</w:t>
      </w:r>
    </w:p>
    <w:p w14:paraId="273C6F7E" w14:textId="4FD3C845" w:rsidR="00084913" w:rsidRPr="007C5F71" w:rsidRDefault="005C0EA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A-</w:t>
      </w:r>
      <w:r w:rsidR="00084913" w:rsidRPr="007C5F71">
        <w:rPr>
          <w:rFonts w:ascii="Arial" w:hAnsi="Arial" w:cs="Arial"/>
          <w:color w:val="000000"/>
        </w:rPr>
        <w:t>level with BTEC Level 3 QCF Diploma or BTEC Level 3 RQF National Diploma</w:t>
      </w:r>
    </w:p>
    <w:p w14:paraId="74872F08" w14:textId="77777777" w:rsidR="00D626DC" w:rsidRDefault="00D626DC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548DEA59" w14:textId="3D9AC1FD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 xml:space="preserve">For further information on the entry requirements for this course please contact the administrator as listed in Contact </w:t>
      </w:r>
      <w:r w:rsidR="00D626DC">
        <w:rPr>
          <w:rFonts w:ascii="Arial" w:hAnsi="Arial" w:cs="Arial"/>
          <w:color w:val="000000"/>
        </w:rPr>
        <w:t>D</w:t>
      </w:r>
      <w:r w:rsidRPr="007C5F71">
        <w:rPr>
          <w:rFonts w:ascii="Arial" w:hAnsi="Arial" w:cs="Arial"/>
          <w:color w:val="000000"/>
        </w:rPr>
        <w:t>etails</w:t>
      </w:r>
      <w:r w:rsidR="00D626DC">
        <w:rPr>
          <w:rFonts w:ascii="Arial" w:hAnsi="Arial" w:cs="Arial"/>
          <w:color w:val="000000"/>
        </w:rPr>
        <w:t>.</w:t>
      </w:r>
    </w:p>
    <w:p w14:paraId="25D58BE6" w14:textId="77777777" w:rsidR="00E76223" w:rsidRDefault="00E76223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63642D4D" w14:textId="77777777" w:rsidR="002F2E5D" w:rsidRPr="007C5F71" w:rsidRDefault="001E1864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Sports Studies</w:t>
      </w:r>
      <w:r w:rsidR="002F2E5D" w:rsidRPr="007C5F71">
        <w:rPr>
          <w:rFonts w:ascii="Arial" w:hAnsi="Arial" w:cs="Arial"/>
          <w:sz w:val="24"/>
          <w:szCs w:val="24"/>
        </w:rPr>
        <w:t xml:space="preserve"> (UU) </w:t>
      </w:r>
    </w:p>
    <w:p w14:paraId="152ABC11" w14:textId="77777777" w:rsidR="00084913" w:rsidRPr="007C5F71" w:rsidRDefault="00084913" w:rsidP="008B1D99">
      <w:pPr>
        <w:jc w:val="both"/>
        <w:rPr>
          <w:rFonts w:ascii="Arial" w:hAnsi="Arial" w:cs="Arial"/>
        </w:rPr>
      </w:pPr>
    </w:p>
    <w:p w14:paraId="237D8A88" w14:textId="4A375165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 xml:space="preserve">The </w:t>
      </w:r>
      <w:r w:rsidR="00D626DC">
        <w:rPr>
          <w:rFonts w:ascii="Arial" w:hAnsi="Arial" w:cs="Arial"/>
          <w:color w:val="000000"/>
        </w:rPr>
        <w:t>A-l</w:t>
      </w:r>
      <w:r w:rsidRPr="007C5F71">
        <w:rPr>
          <w:rFonts w:ascii="Arial" w:hAnsi="Arial" w:cs="Arial"/>
          <w:color w:val="000000"/>
        </w:rPr>
        <w:t>evel requirement for this course is AAB to include a grade A from one of the following: History, Geography, Psychology, PE, Politics, Sociology, Sport Studies or Sports Science &amp; Leisure Industry.</w:t>
      </w:r>
    </w:p>
    <w:p w14:paraId="22383948" w14:textId="77777777" w:rsidR="00084913" w:rsidRPr="007C5F71" w:rsidRDefault="00084913" w:rsidP="008B1D99">
      <w:pPr>
        <w:pStyle w:val="Heading3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Applied General Qualifications</w:t>
      </w:r>
    </w:p>
    <w:p w14:paraId="61FA49A2" w14:textId="7C6215B4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Overall BTEC Level 3 QCF award profile D*DD in a sport or science based BTEC</w:t>
      </w:r>
    </w:p>
    <w:p w14:paraId="59E7BAD2" w14:textId="77777777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OR</w:t>
      </w:r>
    </w:p>
    <w:p w14:paraId="29F6E481" w14:textId="59E78D1B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BTEC Level 3 RQF National Extended Diploma with DDD</w:t>
      </w:r>
    </w:p>
    <w:p w14:paraId="7FA8F703" w14:textId="77777777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You may also meet the course entry requirements with combinations of different qualifications to the same standard (provided subject requirements are met). Examples of combinations include:</w:t>
      </w:r>
    </w:p>
    <w:p w14:paraId="1019193E" w14:textId="231D223F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A</w:t>
      </w:r>
      <w:r w:rsidR="00D626DC">
        <w:rPr>
          <w:rFonts w:ascii="Arial" w:hAnsi="Arial" w:cs="Arial"/>
          <w:color w:val="000000"/>
        </w:rPr>
        <w:t>-</w:t>
      </w:r>
      <w:r w:rsidR="002A7EF0" w:rsidRPr="007C5F71">
        <w:rPr>
          <w:rFonts w:ascii="Arial" w:hAnsi="Arial" w:cs="Arial"/>
          <w:color w:val="000000"/>
        </w:rPr>
        <w:t>level</w:t>
      </w:r>
      <w:r w:rsidRPr="007C5F71">
        <w:rPr>
          <w:rFonts w:ascii="Arial" w:hAnsi="Arial" w:cs="Arial"/>
          <w:color w:val="000000"/>
        </w:rPr>
        <w:t xml:space="preserve"> with BTEC Level 3 QCF Subsidiary Diploma or BTEC RQF National Extended Certificate</w:t>
      </w:r>
    </w:p>
    <w:p w14:paraId="2DEA0969" w14:textId="2FB791C5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>A</w:t>
      </w:r>
      <w:r w:rsidR="00D626DC">
        <w:rPr>
          <w:rFonts w:ascii="Arial" w:hAnsi="Arial" w:cs="Arial"/>
          <w:color w:val="000000"/>
        </w:rPr>
        <w:t>-</w:t>
      </w:r>
      <w:r w:rsidRPr="007C5F71">
        <w:rPr>
          <w:rFonts w:ascii="Arial" w:hAnsi="Arial" w:cs="Arial"/>
          <w:color w:val="000000"/>
        </w:rPr>
        <w:t>level with BTEC Level 3 QCF Diploma or BTEC Level 3 RQF National Diploma</w:t>
      </w:r>
    </w:p>
    <w:p w14:paraId="5027678D" w14:textId="77777777" w:rsidR="00D626DC" w:rsidRDefault="00D626DC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0677C93B" w14:textId="4495B057" w:rsidR="00084913" w:rsidRPr="007C5F71" w:rsidRDefault="00084913" w:rsidP="008B1D9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7C5F71">
        <w:rPr>
          <w:rFonts w:ascii="Arial" w:hAnsi="Arial" w:cs="Arial"/>
          <w:color w:val="000000"/>
        </w:rPr>
        <w:t xml:space="preserve">For further information on the entry requirements for this course please contact the administrator as listed in Contact </w:t>
      </w:r>
      <w:r w:rsidR="00D626DC">
        <w:rPr>
          <w:rFonts w:ascii="Arial" w:hAnsi="Arial" w:cs="Arial"/>
          <w:color w:val="000000"/>
        </w:rPr>
        <w:t>D</w:t>
      </w:r>
      <w:r w:rsidRPr="007C5F71">
        <w:rPr>
          <w:rFonts w:ascii="Arial" w:hAnsi="Arial" w:cs="Arial"/>
          <w:color w:val="000000"/>
        </w:rPr>
        <w:t>etails</w:t>
      </w:r>
      <w:r w:rsidR="00D626DC">
        <w:rPr>
          <w:rFonts w:ascii="Arial" w:hAnsi="Arial" w:cs="Arial"/>
          <w:color w:val="000000"/>
        </w:rPr>
        <w:t>.</w:t>
      </w:r>
    </w:p>
    <w:p w14:paraId="7510CC37" w14:textId="77777777" w:rsidR="00D626DC" w:rsidRDefault="00D626DC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3C6F85DF" w14:textId="77777777" w:rsidR="004135B8" w:rsidRPr="007C5F71" w:rsidRDefault="004135B8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Business (QUB, UU) </w:t>
      </w:r>
    </w:p>
    <w:p w14:paraId="1D6F80A6" w14:textId="77777777" w:rsidR="009B080C" w:rsidRPr="007C5F71" w:rsidRDefault="009B080C" w:rsidP="008B1D99">
      <w:pPr>
        <w:jc w:val="both"/>
        <w:rPr>
          <w:rFonts w:ascii="Arial" w:hAnsi="Arial" w:cs="Arial"/>
        </w:rPr>
      </w:pPr>
    </w:p>
    <w:p w14:paraId="59A72277" w14:textId="77777777" w:rsidR="009B080C" w:rsidRPr="007C5F71" w:rsidRDefault="009B080C" w:rsidP="008B1D99">
      <w:pPr>
        <w:pStyle w:val="BodyText"/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Given the diverse nature of the courses available, specific subjects may be required.  It is advisable to refer to individual prospectuses.</w:t>
      </w:r>
    </w:p>
    <w:p w14:paraId="20775ADC" w14:textId="77777777" w:rsidR="00D626DC" w:rsidRDefault="00D626DC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7BE217FA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 xml:space="preserve">Computing and related courses (QUB, UU) </w:t>
      </w:r>
    </w:p>
    <w:p w14:paraId="2BBECF7A" w14:textId="77777777" w:rsidR="00583DC8" w:rsidRPr="007C5F71" w:rsidRDefault="00583DC8" w:rsidP="008B1D99">
      <w:pPr>
        <w:pStyle w:val="BodyText"/>
        <w:jc w:val="both"/>
        <w:rPr>
          <w:rFonts w:ascii="Arial" w:hAnsi="Arial" w:cs="Arial"/>
        </w:rPr>
      </w:pPr>
    </w:p>
    <w:p w14:paraId="522A4653" w14:textId="77777777" w:rsidR="002F2E5D" w:rsidRPr="007C5F71" w:rsidRDefault="002F2E5D" w:rsidP="008B1D99">
      <w:pPr>
        <w:pStyle w:val="BodyText"/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Given the diverse nature of the courses available, specific subjects may be required.  It is advisable to refer to individual prospectuses.</w:t>
      </w:r>
    </w:p>
    <w:p w14:paraId="1DE56D96" w14:textId="77777777" w:rsidR="00D626DC" w:rsidRDefault="00D626DC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3AD8B12C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Psychology (QUB, UU)</w:t>
      </w:r>
    </w:p>
    <w:p w14:paraId="2611C8B7" w14:textId="77777777" w:rsidR="002F2E5D" w:rsidRPr="007C5F71" w:rsidRDefault="002F2E5D" w:rsidP="008B1D99">
      <w:pPr>
        <w:pStyle w:val="BodyTextIndent"/>
        <w:jc w:val="both"/>
        <w:outlineLvl w:val="0"/>
        <w:rPr>
          <w:rFonts w:ascii="Arial" w:hAnsi="Arial" w:cs="Arial"/>
          <w:bCs/>
        </w:rPr>
      </w:pPr>
      <w:r w:rsidRPr="007C5F71">
        <w:rPr>
          <w:rFonts w:ascii="Arial" w:hAnsi="Arial" w:cs="Arial"/>
          <w:bCs/>
        </w:rPr>
        <w:tab/>
      </w:r>
    </w:p>
    <w:p w14:paraId="134DE542" w14:textId="77777777" w:rsidR="002F2E5D" w:rsidRPr="007C5F71" w:rsidRDefault="002F2E5D" w:rsidP="008B1D99">
      <w:pPr>
        <w:pStyle w:val="BodyTextIndent"/>
        <w:ind w:left="0"/>
        <w:jc w:val="both"/>
        <w:outlineLvl w:val="0"/>
        <w:rPr>
          <w:rFonts w:ascii="Arial" w:hAnsi="Arial" w:cs="Arial"/>
          <w:bCs/>
        </w:rPr>
      </w:pPr>
      <w:r w:rsidRPr="007C5F71">
        <w:rPr>
          <w:rFonts w:ascii="Arial" w:hAnsi="Arial" w:cs="Arial"/>
          <w:bCs/>
        </w:rPr>
        <w:t>No specified subjects exist for most universities.</w:t>
      </w:r>
    </w:p>
    <w:p w14:paraId="3F1111FF" w14:textId="66528491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lastRenderedPageBreak/>
        <w:t>Actuarial Studies and Risk Management (QUB)</w:t>
      </w:r>
    </w:p>
    <w:p w14:paraId="0CEC2F3E" w14:textId="77777777" w:rsidR="00583DC8" w:rsidRPr="007C5F71" w:rsidRDefault="00583DC8" w:rsidP="008B1D99">
      <w:pPr>
        <w:jc w:val="both"/>
        <w:rPr>
          <w:rFonts w:ascii="Arial" w:hAnsi="Arial" w:cs="Arial"/>
        </w:rPr>
      </w:pPr>
    </w:p>
    <w:p w14:paraId="5BDD1B90" w14:textId="28156A64" w:rsidR="002F2E5D" w:rsidRPr="007C5F71" w:rsidRDefault="00D626DC" w:rsidP="008B1D99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A-level</w:t>
      </w:r>
      <w:r w:rsidR="00583DC8" w:rsidRPr="007C5F71">
        <w:rPr>
          <w:rFonts w:ascii="Arial" w:hAnsi="Arial" w:cs="Arial"/>
          <w:bCs/>
        </w:rPr>
        <w:t xml:space="preserve"> requirement</w:t>
      </w:r>
      <w:r w:rsidR="002F2E5D" w:rsidRPr="007C5F71">
        <w:rPr>
          <w:rFonts w:ascii="Arial" w:hAnsi="Arial" w:cs="Arial"/>
        </w:rPr>
        <w:tab/>
      </w:r>
    </w:p>
    <w:p w14:paraId="4C774C70" w14:textId="77777777" w:rsidR="00583DC8" w:rsidRPr="007C5F71" w:rsidRDefault="00583DC8" w:rsidP="008B1D99">
      <w:pPr>
        <w:pStyle w:val="NormalWeb"/>
        <w:jc w:val="both"/>
        <w:rPr>
          <w:rFonts w:ascii="Arial" w:hAnsi="Arial" w:cs="Arial"/>
          <w:color w:val="2F2F2F"/>
          <w:shd w:val="clear" w:color="auto" w:fill="FDFDFD"/>
        </w:rPr>
      </w:pPr>
    </w:p>
    <w:p w14:paraId="22F355C7" w14:textId="77777777" w:rsidR="00D626DC" w:rsidRDefault="009B080C" w:rsidP="008B1D99">
      <w:pPr>
        <w:pStyle w:val="NormalWeb"/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A*AA including Mathematics</w:t>
      </w:r>
    </w:p>
    <w:p w14:paraId="4C8DD534" w14:textId="77777777" w:rsidR="00D626DC" w:rsidRDefault="009B080C" w:rsidP="008B1D99">
      <w:pPr>
        <w:pStyle w:val="NormalWeb"/>
        <w:jc w:val="both"/>
        <w:rPr>
          <w:rFonts w:ascii="Arial" w:hAnsi="Arial" w:cs="Arial"/>
          <w:color w:val="2F2F2F"/>
          <w:shd w:val="clear" w:color="auto" w:fill="FDFDFD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OR</w:t>
      </w:r>
    </w:p>
    <w:p w14:paraId="17BC3876" w14:textId="7838F8FD" w:rsidR="009B080C" w:rsidRPr="007C5F71" w:rsidRDefault="009B080C" w:rsidP="008B1D99">
      <w:pPr>
        <w:pStyle w:val="NormalWeb"/>
        <w:jc w:val="both"/>
        <w:rPr>
          <w:rFonts w:ascii="Arial" w:hAnsi="Arial" w:cs="Arial"/>
        </w:rPr>
      </w:pPr>
      <w:r w:rsidRPr="007C5F71">
        <w:rPr>
          <w:rFonts w:ascii="Arial" w:hAnsi="Arial" w:cs="Arial"/>
          <w:color w:val="2F2F2F"/>
          <w:shd w:val="clear" w:color="auto" w:fill="FDFDFD"/>
        </w:rPr>
        <w:t>AAA + A (AS) including A-level Mathematics</w:t>
      </w:r>
    </w:p>
    <w:p w14:paraId="2ACEBD31" w14:textId="77777777" w:rsidR="009B080C" w:rsidRPr="007C5F71" w:rsidRDefault="009B080C" w:rsidP="008B1D99">
      <w:pPr>
        <w:pStyle w:val="NormalWeb"/>
        <w:jc w:val="both"/>
        <w:rPr>
          <w:rFonts w:ascii="Arial" w:hAnsi="Arial" w:cs="Arial"/>
        </w:rPr>
      </w:pPr>
    </w:p>
    <w:p w14:paraId="3CB4FE97" w14:textId="77777777" w:rsidR="00D626DC" w:rsidRDefault="00D626DC" w:rsidP="008B1D99">
      <w:pPr>
        <w:pStyle w:val="NormalWeb"/>
        <w:jc w:val="both"/>
        <w:rPr>
          <w:rFonts w:ascii="Arial" w:hAnsi="Arial" w:cs="Arial"/>
          <w:b/>
          <w:color w:val="4F81BD" w:themeColor="accent1"/>
        </w:rPr>
      </w:pPr>
    </w:p>
    <w:p w14:paraId="583CCEBA" w14:textId="77777777" w:rsidR="002F2E5D" w:rsidRPr="007C5F71" w:rsidRDefault="002F2E5D" w:rsidP="008B1D99">
      <w:pPr>
        <w:pStyle w:val="NormalWeb"/>
        <w:jc w:val="both"/>
        <w:rPr>
          <w:rFonts w:ascii="Arial" w:hAnsi="Arial" w:cs="Arial"/>
          <w:b/>
          <w:color w:val="4F81BD" w:themeColor="accent1"/>
        </w:rPr>
      </w:pPr>
      <w:r w:rsidRPr="007C5F71">
        <w:rPr>
          <w:rFonts w:ascii="Arial" w:hAnsi="Arial" w:cs="Arial"/>
          <w:b/>
          <w:color w:val="4F81BD" w:themeColor="accent1"/>
        </w:rPr>
        <w:t xml:space="preserve">Law  </w:t>
      </w:r>
    </w:p>
    <w:p w14:paraId="2FD38BD0" w14:textId="77777777" w:rsidR="002F2E5D" w:rsidRPr="007C5F71" w:rsidRDefault="002F2E5D" w:rsidP="008B1D99">
      <w:pPr>
        <w:pStyle w:val="NormalWeb"/>
        <w:jc w:val="both"/>
        <w:rPr>
          <w:rFonts w:ascii="Arial" w:hAnsi="Arial" w:cs="Arial"/>
        </w:rPr>
      </w:pPr>
    </w:p>
    <w:p w14:paraId="61A78706" w14:textId="77777777" w:rsidR="002F2E5D" w:rsidRPr="007C5F71" w:rsidRDefault="002F2E5D" w:rsidP="008B1D99">
      <w:pPr>
        <w:pStyle w:val="NormalWeb"/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</w:rPr>
        <w:t>No specified subjects exist for most universities</w:t>
      </w:r>
      <w:r w:rsidRPr="007C5F71">
        <w:rPr>
          <w:rFonts w:ascii="Arial" w:hAnsi="Arial" w:cs="Arial"/>
          <w:bCs/>
        </w:rPr>
        <w:t>.</w:t>
      </w:r>
    </w:p>
    <w:p w14:paraId="0697CA4A" w14:textId="77777777" w:rsidR="00D626DC" w:rsidRDefault="00D626DC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72F3D090" w14:textId="77777777" w:rsidR="002F2E5D" w:rsidRPr="007C5F71" w:rsidRDefault="002F2E5D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Social Work</w:t>
      </w:r>
    </w:p>
    <w:p w14:paraId="0E9506EC" w14:textId="77777777" w:rsidR="002F2E5D" w:rsidRPr="007C5F71" w:rsidRDefault="002F2E5D" w:rsidP="008B1D99">
      <w:pPr>
        <w:pStyle w:val="NormalWeb"/>
        <w:jc w:val="both"/>
        <w:rPr>
          <w:rFonts w:ascii="Arial" w:hAnsi="Arial" w:cs="Arial"/>
        </w:rPr>
      </w:pPr>
    </w:p>
    <w:p w14:paraId="063740B6" w14:textId="77777777" w:rsidR="002F2E5D" w:rsidRPr="007C5F71" w:rsidRDefault="002F2E5D" w:rsidP="008B1D99">
      <w:pPr>
        <w:pStyle w:val="NormalWeb"/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No specific subjects exist for most universities.</w:t>
      </w:r>
    </w:p>
    <w:p w14:paraId="2404C6FC" w14:textId="77777777" w:rsidR="007C5F71" w:rsidRDefault="007C5F71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</w:p>
    <w:p w14:paraId="10BA49B5" w14:textId="08382DC9" w:rsidR="002F2E5D" w:rsidRPr="007C5F71" w:rsidRDefault="00583DC8" w:rsidP="008B1D99">
      <w:pPr>
        <w:pStyle w:val="Heading2"/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B</w:t>
      </w:r>
      <w:r w:rsidR="002F2E5D" w:rsidRPr="007C5F71">
        <w:rPr>
          <w:rFonts w:ascii="Arial" w:hAnsi="Arial" w:cs="Arial"/>
          <w:sz w:val="24"/>
          <w:szCs w:val="24"/>
        </w:rPr>
        <w:t xml:space="preserve">Ed Courses at Stranmillis University College </w:t>
      </w:r>
    </w:p>
    <w:p w14:paraId="55AA5216" w14:textId="77777777" w:rsidR="002F2E5D" w:rsidRPr="007C5F71" w:rsidRDefault="002F2E5D" w:rsidP="008B1D99">
      <w:pPr>
        <w:jc w:val="both"/>
        <w:rPr>
          <w:rFonts w:ascii="Arial" w:hAnsi="Arial" w:cs="Arial"/>
          <w:bCs/>
        </w:rPr>
      </w:pPr>
    </w:p>
    <w:p w14:paraId="021BEBB7" w14:textId="77777777" w:rsidR="00583DC8" w:rsidRPr="007C5F71" w:rsidRDefault="002F2E5D" w:rsidP="008B1D99">
      <w:pPr>
        <w:jc w:val="both"/>
        <w:rPr>
          <w:rFonts w:ascii="Arial" w:hAnsi="Arial" w:cs="Arial"/>
          <w:color w:val="333333"/>
          <w:shd w:val="clear" w:color="auto" w:fill="C5D9F1"/>
        </w:rPr>
      </w:pPr>
      <w:r w:rsidRPr="007C5F71">
        <w:rPr>
          <w:rFonts w:ascii="Arial" w:hAnsi="Arial" w:cs="Arial"/>
          <w:bCs/>
        </w:rPr>
        <w:t>BEd Primary</w:t>
      </w:r>
      <w:r w:rsidRPr="007C5F71">
        <w:rPr>
          <w:rFonts w:ascii="Arial" w:hAnsi="Arial" w:cs="Arial"/>
        </w:rPr>
        <w:t>:</w:t>
      </w:r>
      <w:r w:rsidR="004135B8" w:rsidRPr="007C5F71">
        <w:rPr>
          <w:rFonts w:ascii="Arial" w:hAnsi="Arial" w:cs="Arial"/>
          <w:color w:val="333333"/>
          <w:shd w:val="clear" w:color="auto" w:fill="C5D9F1"/>
        </w:rPr>
        <w:t xml:space="preserve"> </w:t>
      </w:r>
    </w:p>
    <w:p w14:paraId="042E772B" w14:textId="77777777" w:rsidR="00583DC8" w:rsidRPr="007C5F71" w:rsidRDefault="00583DC8" w:rsidP="008B1D99">
      <w:pPr>
        <w:jc w:val="both"/>
        <w:rPr>
          <w:rFonts w:ascii="Arial" w:hAnsi="Arial" w:cs="Arial"/>
          <w:color w:val="333333"/>
          <w:shd w:val="clear" w:color="auto" w:fill="C5D9F1"/>
        </w:rPr>
      </w:pPr>
    </w:p>
    <w:p w14:paraId="2A1C9DAE" w14:textId="77777777" w:rsidR="00050804" w:rsidRDefault="00D626DC" w:rsidP="008B1D9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A-level</w:t>
      </w:r>
      <w:r w:rsidR="00583DC8" w:rsidRPr="007C5F71">
        <w:rPr>
          <w:rFonts w:ascii="Arial" w:hAnsi="Arial" w:cs="Arial"/>
          <w:bCs/>
        </w:rPr>
        <w:t xml:space="preserve"> requirement</w:t>
      </w:r>
    </w:p>
    <w:p w14:paraId="47CF6D63" w14:textId="77777777" w:rsidR="00050804" w:rsidRDefault="00050804" w:rsidP="008B1D99">
      <w:pPr>
        <w:jc w:val="both"/>
        <w:rPr>
          <w:rFonts w:ascii="Arial" w:hAnsi="Arial" w:cs="Arial"/>
        </w:rPr>
      </w:pPr>
    </w:p>
    <w:p w14:paraId="059E5C22" w14:textId="112EB481" w:rsidR="002F2E5D" w:rsidRPr="007C5F71" w:rsidRDefault="004135B8" w:rsidP="008B1D99">
      <w:pPr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</w:rPr>
        <w:t>AAB</w:t>
      </w:r>
    </w:p>
    <w:p w14:paraId="27412E9B" w14:textId="77777777" w:rsidR="00583DC8" w:rsidRPr="007C5F71" w:rsidRDefault="002F2E5D" w:rsidP="008B1D99">
      <w:pPr>
        <w:pStyle w:val="Heading2"/>
        <w:tabs>
          <w:tab w:val="center" w:pos="4150"/>
        </w:tabs>
        <w:jc w:val="both"/>
        <w:rPr>
          <w:rFonts w:ascii="Arial" w:hAnsi="Arial" w:cs="Arial"/>
          <w:sz w:val="24"/>
          <w:szCs w:val="24"/>
        </w:rPr>
      </w:pPr>
      <w:r w:rsidRPr="007C5F71">
        <w:rPr>
          <w:rFonts w:ascii="Arial" w:hAnsi="Arial" w:cs="Arial"/>
          <w:sz w:val="24"/>
          <w:szCs w:val="24"/>
        </w:rPr>
        <w:t>BEd Post Primary</w:t>
      </w:r>
    </w:p>
    <w:p w14:paraId="0AA5A59D" w14:textId="5A1DD6B4" w:rsidR="002F2E5D" w:rsidRPr="007C5F71" w:rsidRDefault="00D626DC" w:rsidP="008B1D99">
      <w:pPr>
        <w:pStyle w:val="Heading2"/>
        <w:tabs>
          <w:tab w:val="center" w:pos="4150"/>
        </w:tabs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A-level</w:t>
      </w:r>
      <w:r w:rsidR="00583DC8" w:rsidRPr="007C5F71">
        <w:rPr>
          <w:rFonts w:ascii="Arial" w:hAnsi="Arial" w:cs="Arial"/>
          <w:b w:val="0"/>
          <w:color w:val="auto"/>
          <w:sz w:val="24"/>
          <w:szCs w:val="24"/>
        </w:rPr>
        <w:t xml:space="preserve"> requirement</w:t>
      </w:r>
      <w:r w:rsidR="000642F8" w:rsidRPr="007C5F71">
        <w:rPr>
          <w:rFonts w:ascii="Arial" w:hAnsi="Arial" w:cs="Arial"/>
          <w:b w:val="0"/>
          <w:color w:val="auto"/>
          <w:sz w:val="24"/>
          <w:szCs w:val="24"/>
        </w:rPr>
        <w:tab/>
      </w:r>
    </w:p>
    <w:p w14:paraId="0FCF388D" w14:textId="77777777" w:rsidR="002F2E5D" w:rsidRPr="007C5F71" w:rsidRDefault="002F2E5D" w:rsidP="008B1D99">
      <w:pPr>
        <w:jc w:val="both"/>
        <w:rPr>
          <w:rFonts w:ascii="Arial" w:hAnsi="Arial" w:cs="Arial"/>
          <w:bCs/>
        </w:rPr>
      </w:pPr>
    </w:p>
    <w:p w14:paraId="1BB93BC3" w14:textId="77777777" w:rsidR="004135B8" w:rsidRPr="007C5F71" w:rsidRDefault="001E1864" w:rsidP="008B1D99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  <w:bCs/>
        </w:rPr>
        <w:t>Business and Enterprise</w:t>
      </w:r>
      <w:r w:rsidR="00167581" w:rsidRPr="007C5F71">
        <w:rPr>
          <w:rFonts w:ascii="Arial" w:hAnsi="Arial" w:cs="Arial"/>
          <w:bCs/>
        </w:rPr>
        <w:t>: BBC Business Studies / Economics / Accounting</w:t>
      </w:r>
    </w:p>
    <w:p w14:paraId="2C3666B5" w14:textId="3E1F3C0B" w:rsidR="002F2E5D" w:rsidRPr="007C5F71" w:rsidRDefault="002F2E5D" w:rsidP="008B1D99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  <w:bCs/>
        </w:rPr>
        <w:t xml:space="preserve">Mathematics and Science: </w:t>
      </w:r>
      <w:r w:rsidR="00167581" w:rsidRPr="007C5F71">
        <w:rPr>
          <w:rFonts w:ascii="Arial" w:hAnsi="Arial" w:cs="Arial"/>
          <w:bCs/>
        </w:rPr>
        <w:t xml:space="preserve"> </w:t>
      </w:r>
      <w:r w:rsidR="002E22BA" w:rsidRPr="007C5F71">
        <w:rPr>
          <w:rFonts w:ascii="Arial" w:hAnsi="Arial" w:cs="Arial"/>
          <w:color w:val="404040"/>
          <w:shd w:val="clear" w:color="auto" w:fill="FFFFFF"/>
        </w:rPr>
        <w:t xml:space="preserve">BCC – </w:t>
      </w:r>
      <w:r w:rsidR="00D626DC">
        <w:rPr>
          <w:rFonts w:ascii="Arial" w:hAnsi="Arial" w:cs="Arial"/>
          <w:color w:val="404040"/>
          <w:shd w:val="clear" w:color="auto" w:fill="FFFFFF"/>
        </w:rPr>
        <w:t>A-l</w:t>
      </w:r>
      <w:r w:rsidR="002E22BA" w:rsidRPr="007C5F71">
        <w:rPr>
          <w:rFonts w:ascii="Arial" w:hAnsi="Arial" w:cs="Arial"/>
          <w:color w:val="404040"/>
          <w:shd w:val="clear" w:color="auto" w:fill="FFFFFF"/>
        </w:rPr>
        <w:t>evel Mathematics and either an AS in a Science Subject (Biology, Physics, Chemistry, Life and Health Sciences) OR GCSE Double Award Science grade CC</w:t>
      </w:r>
      <w:r w:rsidR="00167581" w:rsidRPr="007C5F71">
        <w:rPr>
          <w:rFonts w:ascii="Arial" w:hAnsi="Arial" w:cs="Arial"/>
          <w:bCs/>
        </w:rPr>
        <w:t xml:space="preserve"> </w:t>
      </w:r>
    </w:p>
    <w:p w14:paraId="3E0EF071" w14:textId="4F4F5474" w:rsidR="002F2E5D" w:rsidRPr="007C5F71" w:rsidRDefault="002F2E5D" w:rsidP="008B1D99">
      <w:pPr>
        <w:numPr>
          <w:ilvl w:val="0"/>
          <w:numId w:val="21"/>
        </w:numPr>
        <w:jc w:val="both"/>
        <w:rPr>
          <w:rFonts w:ascii="Arial" w:hAnsi="Arial" w:cs="Arial"/>
          <w:bCs/>
        </w:rPr>
      </w:pPr>
      <w:r w:rsidRPr="007C5F71">
        <w:rPr>
          <w:rFonts w:ascii="Arial" w:hAnsi="Arial" w:cs="Arial"/>
          <w:bCs/>
        </w:rPr>
        <w:t>Religious Studies</w:t>
      </w:r>
      <w:r w:rsidRPr="007C5F71">
        <w:rPr>
          <w:rFonts w:ascii="Arial" w:hAnsi="Arial" w:cs="Arial"/>
        </w:rPr>
        <w:t>:</w:t>
      </w:r>
      <w:r w:rsidR="00D626DC">
        <w:rPr>
          <w:rFonts w:ascii="Arial" w:hAnsi="Arial" w:cs="Arial"/>
        </w:rPr>
        <w:t xml:space="preserve"> </w:t>
      </w:r>
      <w:r w:rsidRPr="007C5F71">
        <w:rPr>
          <w:rFonts w:ascii="Arial" w:hAnsi="Arial" w:cs="Arial"/>
        </w:rPr>
        <w:t xml:space="preserve"> ABB Religious Studies</w:t>
      </w:r>
    </w:p>
    <w:p w14:paraId="5E2AEBDA" w14:textId="3167B38B" w:rsidR="002F2E5D" w:rsidRPr="007C5F71" w:rsidRDefault="002E22BA" w:rsidP="008B1D99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7C5F71">
        <w:rPr>
          <w:rFonts w:ascii="Arial" w:hAnsi="Arial" w:cs="Arial"/>
          <w:bCs/>
        </w:rPr>
        <w:t xml:space="preserve">Technology and Design: </w:t>
      </w:r>
      <w:r w:rsidRPr="007C5F71">
        <w:rPr>
          <w:rFonts w:ascii="Arial" w:hAnsi="Arial" w:cs="Arial"/>
          <w:color w:val="404040"/>
          <w:shd w:val="clear" w:color="auto" w:fill="FFFFFF"/>
        </w:rPr>
        <w:t>BCC to include at least one of the following: Technology and Design, Computing or Physics</w:t>
      </w:r>
    </w:p>
    <w:p w14:paraId="2FA6EB01" w14:textId="77777777" w:rsidR="00167581" w:rsidRPr="007C5F71" w:rsidRDefault="00167581" w:rsidP="008B1D99">
      <w:pPr>
        <w:jc w:val="both"/>
        <w:rPr>
          <w:rFonts w:ascii="Arial" w:hAnsi="Arial" w:cs="Arial"/>
        </w:rPr>
      </w:pPr>
    </w:p>
    <w:p w14:paraId="319252EA" w14:textId="77777777" w:rsidR="002F2E5D" w:rsidRPr="007C5F71" w:rsidRDefault="002F2E5D" w:rsidP="008B1D99">
      <w:pPr>
        <w:jc w:val="both"/>
        <w:rPr>
          <w:rFonts w:ascii="Arial" w:hAnsi="Arial" w:cs="Arial"/>
        </w:rPr>
      </w:pPr>
      <w:r w:rsidRPr="007C5F71">
        <w:rPr>
          <w:rFonts w:ascii="Arial" w:hAnsi="Arial" w:cs="Arial"/>
        </w:rPr>
        <w:t>Further information on specific subjects can be found on the Internet sites of the appropriate universities or in university prospectuses.</w:t>
      </w:r>
    </w:p>
    <w:p w14:paraId="5583B4C5" w14:textId="77777777" w:rsidR="002F2E5D" w:rsidRPr="007C5F71" w:rsidRDefault="002F2E5D" w:rsidP="008B1D99">
      <w:pPr>
        <w:jc w:val="both"/>
        <w:rPr>
          <w:rFonts w:ascii="Arial" w:hAnsi="Arial" w:cs="Arial"/>
        </w:rPr>
      </w:pPr>
    </w:p>
    <w:sectPr w:rsidR="002F2E5D" w:rsidRPr="007C5F71" w:rsidSect="00583DC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B52B1" w14:textId="77777777" w:rsidR="00A763D2" w:rsidRDefault="00A763D2" w:rsidP="007C5F71">
      <w:r>
        <w:separator/>
      </w:r>
    </w:p>
  </w:endnote>
  <w:endnote w:type="continuationSeparator" w:id="0">
    <w:p w14:paraId="61A561D1" w14:textId="77777777" w:rsidR="00A763D2" w:rsidRDefault="00A763D2" w:rsidP="007C5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4AB5C" w14:textId="77777777" w:rsidR="00A763D2" w:rsidRDefault="00A763D2" w:rsidP="007C5F71">
      <w:r>
        <w:separator/>
      </w:r>
    </w:p>
  </w:footnote>
  <w:footnote w:type="continuationSeparator" w:id="0">
    <w:p w14:paraId="52F99C6C" w14:textId="77777777" w:rsidR="00A763D2" w:rsidRDefault="00A763D2" w:rsidP="007C5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04CEA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1326D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3C443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766DB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4540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7858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C4E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9A6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4A64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C287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02DDD"/>
    <w:multiLevelType w:val="hybridMultilevel"/>
    <w:tmpl w:val="6BA62B54"/>
    <w:lvl w:ilvl="0" w:tplc="C4023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4D788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E6201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BD52A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B5AAA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4932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B21C8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68F61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48C410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1" w15:restartNumberingAfterBreak="0">
    <w:nsid w:val="03197A96"/>
    <w:multiLevelType w:val="hybridMultilevel"/>
    <w:tmpl w:val="4D0AD4C4"/>
    <w:lvl w:ilvl="0" w:tplc="EDBCF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F8E89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FD3A2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5810D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5087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5DD2B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439C4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E1FA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75084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2" w15:restartNumberingAfterBreak="0">
    <w:nsid w:val="097B54C0"/>
    <w:multiLevelType w:val="hybridMultilevel"/>
    <w:tmpl w:val="09844DF8"/>
    <w:lvl w:ilvl="0" w:tplc="891C7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E61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F4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07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D6C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822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DC0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DE0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8A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0EB31598"/>
    <w:multiLevelType w:val="hybridMultilevel"/>
    <w:tmpl w:val="1548D484"/>
    <w:lvl w:ilvl="0" w:tplc="45B0C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CBB43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72E42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B812F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5061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D79E6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B26EB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A9FA4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66BEF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4" w15:restartNumberingAfterBreak="0">
    <w:nsid w:val="14A41C6A"/>
    <w:multiLevelType w:val="hybridMultilevel"/>
    <w:tmpl w:val="18DAEA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40627"/>
    <w:multiLevelType w:val="hybridMultilevel"/>
    <w:tmpl w:val="4F2835CE"/>
    <w:lvl w:ilvl="0" w:tplc="9D94D1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12F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FAC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E0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A1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EE9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B21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B2D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36C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44033F2"/>
    <w:multiLevelType w:val="hybridMultilevel"/>
    <w:tmpl w:val="0348622E"/>
    <w:lvl w:ilvl="0" w:tplc="198C6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CC5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56C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64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E28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DE6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72E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A6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F0C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5AA06CF"/>
    <w:multiLevelType w:val="hybridMultilevel"/>
    <w:tmpl w:val="A420E6BC"/>
    <w:lvl w:ilvl="0" w:tplc="57828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90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E27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80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B61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C27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E62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E2E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49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0CC0A85"/>
    <w:multiLevelType w:val="hybridMultilevel"/>
    <w:tmpl w:val="68FE6DFC"/>
    <w:lvl w:ilvl="0" w:tplc="BDAE5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36D64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33802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9F8AF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A7AAA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A306B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4EF6C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2B826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92207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9" w15:restartNumberingAfterBreak="0">
    <w:nsid w:val="46393AD4"/>
    <w:multiLevelType w:val="hybridMultilevel"/>
    <w:tmpl w:val="4F9A60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C50B0"/>
    <w:multiLevelType w:val="hybridMultilevel"/>
    <w:tmpl w:val="4F4EF730"/>
    <w:lvl w:ilvl="0" w:tplc="B450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1C3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F0C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49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20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369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306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4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89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ADD567D"/>
    <w:multiLevelType w:val="hybridMultilevel"/>
    <w:tmpl w:val="7BC6CAB6"/>
    <w:lvl w:ilvl="0" w:tplc="520E3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C2E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E8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EC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87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209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EA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9EA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40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ED223F9"/>
    <w:multiLevelType w:val="hybridMultilevel"/>
    <w:tmpl w:val="6CF8EAC6"/>
    <w:lvl w:ilvl="0" w:tplc="4266A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F47AB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55C00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2E165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78A861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10A3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23B2D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440C0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FDBCA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23" w15:restartNumberingAfterBreak="0">
    <w:nsid w:val="4FE83F85"/>
    <w:multiLevelType w:val="hybridMultilevel"/>
    <w:tmpl w:val="0A443D56"/>
    <w:lvl w:ilvl="0" w:tplc="7B8E7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2D298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6606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70CA0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61C58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EC9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2447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32FA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E221F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5D761D3"/>
    <w:multiLevelType w:val="hybridMultilevel"/>
    <w:tmpl w:val="52FE6D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534B1"/>
    <w:multiLevelType w:val="hybridMultilevel"/>
    <w:tmpl w:val="48E4B4FA"/>
    <w:lvl w:ilvl="0" w:tplc="8018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747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83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4AE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FCD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09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C1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7E0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356077A"/>
    <w:multiLevelType w:val="hybridMultilevel"/>
    <w:tmpl w:val="217AB71E"/>
    <w:lvl w:ilvl="0" w:tplc="B36CA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84B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E4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56D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89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69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5EA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0EC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83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49C45CC"/>
    <w:multiLevelType w:val="hybridMultilevel"/>
    <w:tmpl w:val="E5B4BDC8"/>
    <w:lvl w:ilvl="0" w:tplc="3C84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103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4F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A8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B0F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0C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DAE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4AE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269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4C74770"/>
    <w:multiLevelType w:val="hybridMultilevel"/>
    <w:tmpl w:val="9E1ACA7E"/>
    <w:lvl w:ilvl="0" w:tplc="C98C9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87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A41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16A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422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E66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385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0EA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EE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B511A42"/>
    <w:multiLevelType w:val="hybridMultilevel"/>
    <w:tmpl w:val="13C610B6"/>
    <w:lvl w:ilvl="0" w:tplc="73D07C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0EB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29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CE2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D61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948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16D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F2A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E9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C324EA9"/>
    <w:multiLevelType w:val="hybridMultilevel"/>
    <w:tmpl w:val="F06E3FEE"/>
    <w:lvl w:ilvl="0" w:tplc="1AA80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E08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96C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287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88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662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224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A6A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64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C94F6A"/>
    <w:multiLevelType w:val="hybridMultilevel"/>
    <w:tmpl w:val="991C2BAA"/>
    <w:lvl w:ilvl="0" w:tplc="7DB65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AEB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96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E01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F4C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C3B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021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D26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609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4"/>
  </w:num>
  <w:num w:numId="2">
    <w:abstractNumId w:val="25"/>
  </w:num>
  <w:num w:numId="3">
    <w:abstractNumId w:val="27"/>
  </w:num>
  <w:num w:numId="4">
    <w:abstractNumId w:val="28"/>
  </w:num>
  <w:num w:numId="5">
    <w:abstractNumId w:val="23"/>
  </w:num>
  <w:num w:numId="6">
    <w:abstractNumId w:val="12"/>
  </w:num>
  <w:num w:numId="7">
    <w:abstractNumId w:val="15"/>
  </w:num>
  <w:num w:numId="8">
    <w:abstractNumId w:val="16"/>
  </w:num>
  <w:num w:numId="9">
    <w:abstractNumId w:val="14"/>
  </w:num>
  <w:num w:numId="10">
    <w:abstractNumId w:val="21"/>
  </w:num>
  <w:num w:numId="11">
    <w:abstractNumId w:val="26"/>
  </w:num>
  <w:num w:numId="12">
    <w:abstractNumId w:val="22"/>
  </w:num>
  <w:num w:numId="13">
    <w:abstractNumId w:val="18"/>
  </w:num>
  <w:num w:numId="14">
    <w:abstractNumId w:val="11"/>
  </w:num>
  <w:num w:numId="15">
    <w:abstractNumId w:val="10"/>
  </w:num>
  <w:num w:numId="16">
    <w:abstractNumId w:val="17"/>
  </w:num>
  <w:num w:numId="17">
    <w:abstractNumId w:val="29"/>
  </w:num>
  <w:num w:numId="18">
    <w:abstractNumId w:val="30"/>
  </w:num>
  <w:num w:numId="19">
    <w:abstractNumId w:val="31"/>
  </w:num>
  <w:num w:numId="20">
    <w:abstractNumId w:val="20"/>
  </w:num>
  <w:num w:numId="21">
    <w:abstractNumId w:val="13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907"/>
    <w:rsid w:val="00022FAD"/>
    <w:rsid w:val="00050804"/>
    <w:rsid w:val="000642F8"/>
    <w:rsid w:val="000651A5"/>
    <w:rsid w:val="00084913"/>
    <w:rsid w:val="0009240F"/>
    <w:rsid w:val="000C0AFB"/>
    <w:rsid w:val="000C5E38"/>
    <w:rsid w:val="000F683F"/>
    <w:rsid w:val="00107AD8"/>
    <w:rsid w:val="00112EED"/>
    <w:rsid w:val="001424DA"/>
    <w:rsid w:val="00164232"/>
    <w:rsid w:val="00167581"/>
    <w:rsid w:val="001864FF"/>
    <w:rsid w:val="001968D7"/>
    <w:rsid w:val="0019704B"/>
    <w:rsid w:val="001C2D56"/>
    <w:rsid w:val="001D78A4"/>
    <w:rsid w:val="001E1864"/>
    <w:rsid w:val="001F12D4"/>
    <w:rsid w:val="002024CE"/>
    <w:rsid w:val="002126C2"/>
    <w:rsid w:val="00231B63"/>
    <w:rsid w:val="00261DB7"/>
    <w:rsid w:val="002A7EF0"/>
    <w:rsid w:val="002D2911"/>
    <w:rsid w:val="002E22BA"/>
    <w:rsid w:val="002E7AE8"/>
    <w:rsid w:val="002F2E5D"/>
    <w:rsid w:val="002F473E"/>
    <w:rsid w:val="003113AC"/>
    <w:rsid w:val="00371D5A"/>
    <w:rsid w:val="00383345"/>
    <w:rsid w:val="00387F9E"/>
    <w:rsid w:val="003A3003"/>
    <w:rsid w:val="003F57D4"/>
    <w:rsid w:val="004135B8"/>
    <w:rsid w:val="00430463"/>
    <w:rsid w:val="004772EC"/>
    <w:rsid w:val="004919D2"/>
    <w:rsid w:val="00517EC6"/>
    <w:rsid w:val="00583DC8"/>
    <w:rsid w:val="00595847"/>
    <w:rsid w:val="005A1501"/>
    <w:rsid w:val="005B4781"/>
    <w:rsid w:val="005C0EA3"/>
    <w:rsid w:val="005E2E8C"/>
    <w:rsid w:val="00607918"/>
    <w:rsid w:val="0062328B"/>
    <w:rsid w:val="006A4CAB"/>
    <w:rsid w:val="006C0D06"/>
    <w:rsid w:val="00713AC7"/>
    <w:rsid w:val="007849A1"/>
    <w:rsid w:val="007A1E92"/>
    <w:rsid w:val="007C5F71"/>
    <w:rsid w:val="007C742E"/>
    <w:rsid w:val="007E3DB0"/>
    <w:rsid w:val="007E5907"/>
    <w:rsid w:val="007E775B"/>
    <w:rsid w:val="00816F10"/>
    <w:rsid w:val="00831AD8"/>
    <w:rsid w:val="008378D2"/>
    <w:rsid w:val="00893F25"/>
    <w:rsid w:val="008B0BEB"/>
    <w:rsid w:val="008B1D99"/>
    <w:rsid w:val="008E769B"/>
    <w:rsid w:val="008F49A5"/>
    <w:rsid w:val="009355AD"/>
    <w:rsid w:val="00953EC2"/>
    <w:rsid w:val="00990B63"/>
    <w:rsid w:val="009B01BC"/>
    <w:rsid w:val="009B080C"/>
    <w:rsid w:val="009C239E"/>
    <w:rsid w:val="009D4DA6"/>
    <w:rsid w:val="009F2185"/>
    <w:rsid w:val="009F4424"/>
    <w:rsid w:val="00A10218"/>
    <w:rsid w:val="00A5452C"/>
    <w:rsid w:val="00A62049"/>
    <w:rsid w:val="00A71487"/>
    <w:rsid w:val="00A75566"/>
    <w:rsid w:val="00A763D2"/>
    <w:rsid w:val="00A94078"/>
    <w:rsid w:val="00AB425F"/>
    <w:rsid w:val="00AC771C"/>
    <w:rsid w:val="00B25C5A"/>
    <w:rsid w:val="00B540B8"/>
    <w:rsid w:val="00B64647"/>
    <w:rsid w:val="00BC3F3D"/>
    <w:rsid w:val="00C276AD"/>
    <w:rsid w:val="00C41DD4"/>
    <w:rsid w:val="00CB68F4"/>
    <w:rsid w:val="00D04C45"/>
    <w:rsid w:val="00D3142A"/>
    <w:rsid w:val="00D626DC"/>
    <w:rsid w:val="00DF23A9"/>
    <w:rsid w:val="00DF6867"/>
    <w:rsid w:val="00E55913"/>
    <w:rsid w:val="00E76223"/>
    <w:rsid w:val="00EC5A14"/>
    <w:rsid w:val="00EE0554"/>
    <w:rsid w:val="00F076F9"/>
    <w:rsid w:val="00F212BC"/>
    <w:rsid w:val="00F466C8"/>
    <w:rsid w:val="00F75638"/>
    <w:rsid w:val="00F93319"/>
    <w:rsid w:val="00FD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9D6B90"/>
  <w15:docId w15:val="{0E9E921C-B848-46B0-AF98-A55ADCEC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907"/>
    <w:rPr>
      <w:rFonts w:ascii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5907"/>
    <w:pPr>
      <w:keepNext/>
      <w:keepLines/>
      <w:spacing w:before="200"/>
      <w:outlineLvl w:val="1"/>
    </w:pPr>
    <w:rPr>
      <w:rFonts w:ascii="Calibri" w:eastAsia="MS ????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849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E5907"/>
    <w:rPr>
      <w:rFonts w:ascii="Calibri" w:eastAsia="MS ????" w:hAnsi="Calibri" w:cs="Times New Roman"/>
      <w:b/>
      <w:bCs/>
      <w:color w:val="4F81BD"/>
      <w:sz w:val="26"/>
      <w:szCs w:val="26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7E5907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E5907"/>
    <w:rPr>
      <w:rFonts w:ascii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rsid w:val="007E5907"/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7E5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5907"/>
    <w:rPr>
      <w:rFonts w:ascii="Lucida Grande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uiPriority w:val="99"/>
    <w:rsid w:val="009F4424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0651A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953EC2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1C2D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36999"/>
    <w:rPr>
      <w:rFonts w:ascii="Times New Roman" w:hAnsi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09240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0849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E3D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F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F71"/>
    <w:rPr>
      <w:rFonts w:ascii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C5F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F71"/>
    <w:rPr>
      <w:rFonts w:ascii="Times New Roman" w:hAnsi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387F9E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7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972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8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 Cleland</dc:creator>
  <cp:lastModifiedBy>P Beaton</cp:lastModifiedBy>
  <cp:revision>2</cp:revision>
  <dcterms:created xsi:type="dcterms:W3CDTF">2021-02-23T10:06:00Z</dcterms:created>
  <dcterms:modified xsi:type="dcterms:W3CDTF">2021-02-23T10:06:00Z</dcterms:modified>
</cp:coreProperties>
</file>